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EF" w:rsidRDefault="000B37EF" w:rsidP="000B37EF">
      <w:pPr>
        <w:jc w:val="center"/>
        <w:rPr>
          <w:b/>
          <w:bCs/>
        </w:rPr>
      </w:pPr>
    </w:p>
    <w:p w:rsidR="000B37EF" w:rsidRPr="00504E6E" w:rsidRDefault="000B37EF" w:rsidP="000B37EF">
      <w:pPr>
        <w:rPr>
          <w:b/>
          <w:bCs/>
        </w:rPr>
      </w:pPr>
      <w:r>
        <w:rPr>
          <w:rFonts w:hint="cs"/>
          <w:b/>
          <w:bCs/>
          <w:i/>
          <w:iCs/>
          <w:color w:val="0070C0"/>
          <w:sz w:val="96"/>
          <w:szCs w:val="96"/>
          <w:cs/>
        </w:rPr>
        <w:t xml:space="preserve">     </w:t>
      </w:r>
      <w:r w:rsidRPr="00504E6E">
        <w:rPr>
          <w:rFonts w:hint="cs"/>
          <w:b/>
          <w:bCs/>
          <w:i/>
          <w:iCs/>
          <w:color w:val="0070C0"/>
          <w:sz w:val="96"/>
          <w:szCs w:val="96"/>
          <w:cs/>
        </w:rPr>
        <w:t>เอกสารประชาสัมพันธ์การ</w:t>
      </w:r>
    </w:p>
    <w:p w:rsidR="000B37EF" w:rsidRDefault="000B37EF" w:rsidP="000B37EF">
      <w:pPr>
        <w:jc w:val="center"/>
        <w:rPr>
          <w:b/>
          <w:bCs/>
          <w:sz w:val="48"/>
          <w:szCs w:val="48"/>
        </w:rPr>
      </w:pPr>
      <w:r>
        <w:rPr>
          <w:rFonts w:hint="cs"/>
          <w:b/>
          <w:bCs/>
          <w:i/>
          <w:iCs/>
          <w:color w:val="0070C0"/>
          <w:sz w:val="96"/>
          <w:szCs w:val="96"/>
          <w:cs/>
        </w:rPr>
        <w:t xml:space="preserve">จัดเก็บภาษี </w:t>
      </w:r>
      <w:proofErr w:type="spellStart"/>
      <w:r w:rsidRPr="00504E6E">
        <w:rPr>
          <w:rFonts w:hint="cs"/>
          <w:b/>
          <w:bCs/>
          <w:i/>
          <w:iCs/>
          <w:color w:val="0070C0"/>
          <w:sz w:val="96"/>
          <w:szCs w:val="96"/>
          <w:cs/>
        </w:rPr>
        <w:t>อบต</w:t>
      </w:r>
      <w:proofErr w:type="spellEnd"/>
      <w:r w:rsidRPr="00504E6E">
        <w:rPr>
          <w:rFonts w:hint="cs"/>
          <w:b/>
          <w:bCs/>
          <w:i/>
          <w:iCs/>
          <w:color w:val="0070C0"/>
          <w:sz w:val="96"/>
          <w:szCs w:val="96"/>
          <w:cs/>
        </w:rPr>
        <w:t>.</w:t>
      </w:r>
      <w:r>
        <w:rPr>
          <w:rFonts w:hint="cs"/>
          <w:b/>
          <w:bCs/>
          <w:i/>
          <w:iCs/>
          <w:color w:val="0070C0"/>
          <w:sz w:val="96"/>
          <w:szCs w:val="96"/>
          <w:cs/>
        </w:rPr>
        <w:t>กุดรัง</w:t>
      </w:r>
      <w:r w:rsidRPr="00504E6E">
        <w:rPr>
          <w:rFonts w:hint="cs"/>
          <w:b/>
          <w:bCs/>
          <w:i/>
          <w:iCs/>
          <w:color w:val="0070C0"/>
          <w:sz w:val="96"/>
          <w:szCs w:val="96"/>
          <w:cs/>
        </w:rPr>
        <w:t xml:space="preserve">  ประจำปี  2561</w:t>
      </w:r>
      <w:r>
        <w:rPr>
          <w:noProof/>
        </w:rPr>
        <w:t xml:space="preserve">                                            </w:t>
      </w:r>
    </w:p>
    <w:p w:rsidR="000B37EF" w:rsidRPr="00791905" w:rsidRDefault="000B37EF" w:rsidP="000B37EF">
      <w:pPr>
        <w:jc w:val="center"/>
        <w:rPr>
          <w:b/>
          <w:bCs/>
          <w:sz w:val="48"/>
          <w:szCs w:val="48"/>
        </w:rPr>
      </w:pPr>
      <w:r>
        <w:rPr>
          <w:noProof/>
        </w:rPr>
        <w:drawing>
          <wp:inline distT="0" distB="0" distL="0" distR="0">
            <wp:extent cx="2752725" cy="581025"/>
            <wp:effectExtent l="0" t="0" r="9525" b="9525"/>
            <wp:docPr id="14" name="รูปภาพ 14"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4" descr="คำอธิบาย: ผลการค้นหารูปภาพสำหรับ รูปดอกไม้การ์ตู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581025"/>
                    </a:xfrm>
                    <a:prstGeom prst="rect">
                      <a:avLst/>
                    </a:prstGeom>
                    <a:noFill/>
                    <a:ln>
                      <a:noFill/>
                    </a:ln>
                  </pic:spPr>
                </pic:pic>
              </a:graphicData>
            </a:graphic>
          </wp:inline>
        </w:drawing>
      </w:r>
    </w:p>
    <w:p w:rsidR="000B37EF" w:rsidRDefault="000B37EF" w:rsidP="000B37EF">
      <w:pPr>
        <w:spacing w:after="120"/>
        <w:jc w:val="center"/>
        <w:rPr>
          <w:b/>
          <w:bCs/>
          <w:color w:val="FF0000"/>
          <w:sz w:val="40"/>
          <w:szCs w:val="40"/>
          <w:u w:val="single"/>
        </w:rPr>
      </w:pPr>
    </w:p>
    <w:p w:rsidR="000B37EF" w:rsidRPr="000C79FA" w:rsidRDefault="000B37EF" w:rsidP="000B37EF">
      <w:pPr>
        <w:spacing w:after="120"/>
        <w:jc w:val="center"/>
        <w:rPr>
          <w:b/>
          <w:bCs/>
          <w:color w:val="17365D"/>
          <w:sz w:val="96"/>
          <w:szCs w:val="96"/>
          <w:u w:val="single"/>
          <w:cs/>
        </w:rPr>
      </w:pPr>
      <w:r w:rsidRPr="000C79FA">
        <w:rPr>
          <w:rFonts w:hint="cs"/>
          <w:b/>
          <w:bCs/>
          <w:color w:val="17365D"/>
          <w:sz w:val="96"/>
          <w:szCs w:val="96"/>
          <w:u w:val="single"/>
          <w:cs/>
        </w:rPr>
        <w:t>ภาษีบำรุงท้องที่</w:t>
      </w:r>
    </w:p>
    <w:p w:rsidR="000B37EF" w:rsidRPr="000C79FA" w:rsidRDefault="000B37EF" w:rsidP="000B37EF">
      <w:pPr>
        <w:spacing w:after="120"/>
        <w:rPr>
          <w:rFonts w:ascii="TH SarabunPSK" w:hAnsi="TH SarabunPSK"/>
          <w:b/>
          <w:bCs/>
          <w:color w:val="17365D"/>
          <w:sz w:val="48"/>
          <w:szCs w:val="48"/>
        </w:rPr>
      </w:pPr>
      <w:r>
        <w:rPr>
          <w:rFonts w:hint="cs"/>
          <w:b/>
          <w:bCs/>
          <w:sz w:val="40"/>
          <w:szCs w:val="40"/>
          <w:cs/>
        </w:rPr>
        <w:tab/>
      </w:r>
      <w:r w:rsidRPr="000C79FA">
        <w:rPr>
          <w:rStyle w:val="a3"/>
          <w:rFonts w:ascii="TH SarabunPSK" w:hAnsi="TH SarabunPSK" w:hint="cs"/>
          <w:b w:val="0"/>
          <w:bCs w:val="0"/>
          <w:color w:val="17365D"/>
          <w:sz w:val="48"/>
          <w:szCs w:val="48"/>
          <w:cs/>
        </w:rPr>
        <w:t xml:space="preserve">หรือ </w:t>
      </w:r>
      <w:r w:rsidRPr="000C79FA">
        <w:rPr>
          <w:rStyle w:val="a3"/>
          <w:rFonts w:ascii="TH SarabunPSK" w:hAnsi="TH SarabunPSK"/>
          <w:b w:val="0"/>
          <w:bCs w:val="0"/>
          <w:color w:val="17365D"/>
          <w:sz w:val="48"/>
          <w:szCs w:val="48"/>
          <w:cs/>
        </w:rPr>
        <w:t>ภาษีที่ดิน</w:t>
      </w:r>
      <w:r w:rsidRPr="000C79FA">
        <w:rPr>
          <w:rStyle w:val="a3"/>
          <w:rFonts w:ascii="TH SarabunPSK" w:hAnsi="TH SarabunPSK"/>
          <w:b w:val="0"/>
          <w:bCs w:val="0"/>
          <w:color w:val="17365D"/>
          <w:sz w:val="48"/>
          <w:szCs w:val="48"/>
        </w:rPr>
        <w:t xml:space="preserve">  </w:t>
      </w:r>
      <w:r w:rsidRPr="000C79FA">
        <w:rPr>
          <w:rStyle w:val="a3"/>
          <w:rFonts w:ascii="TH SarabunPSK" w:hAnsi="TH SarabunPSK" w:hint="cs"/>
          <w:b w:val="0"/>
          <w:bCs w:val="0"/>
          <w:color w:val="17365D"/>
          <w:sz w:val="48"/>
          <w:szCs w:val="48"/>
          <w:cs/>
        </w:rPr>
        <w:t xml:space="preserve">หมายถึง </w:t>
      </w:r>
      <w:r w:rsidRPr="000C79FA">
        <w:rPr>
          <w:rStyle w:val="a3"/>
          <w:rFonts w:ascii="TH SarabunPSK" w:hAnsi="TH SarabunPSK"/>
          <w:b w:val="0"/>
          <w:bCs w:val="0"/>
          <w:color w:val="17365D"/>
          <w:sz w:val="48"/>
          <w:szCs w:val="48"/>
          <w:cs/>
        </w:rPr>
        <w:t>ภาษีที่เรียกเก็บจากเจ้าของที่ดินที่มีกรรมสิทธิ</w:t>
      </w:r>
      <w:r w:rsidRPr="000C79FA">
        <w:rPr>
          <w:rStyle w:val="a3"/>
          <w:rFonts w:ascii="TH SarabunPSK" w:hAnsi="TH SarabunPSK" w:hint="cs"/>
          <w:b w:val="0"/>
          <w:bCs w:val="0"/>
          <w:color w:val="17365D"/>
          <w:sz w:val="48"/>
          <w:szCs w:val="48"/>
          <w:cs/>
        </w:rPr>
        <w:t>์ใน</w:t>
      </w:r>
      <w:r w:rsidRPr="000C79FA">
        <w:rPr>
          <w:rStyle w:val="a3"/>
          <w:rFonts w:ascii="TH SarabunPSK" w:hAnsi="TH SarabunPSK"/>
          <w:b w:val="0"/>
          <w:bCs w:val="0"/>
          <w:color w:val="17365D"/>
          <w:sz w:val="48"/>
          <w:szCs w:val="48"/>
          <w:cs/>
        </w:rPr>
        <w:t>ที่ดินผู้ถือครองที่ดินในเขตองค์การบริห</w:t>
      </w:r>
      <w:r w:rsidRPr="000C79FA">
        <w:rPr>
          <w:rStyle w:val="a3"/>
          <w:rFonts w:ascii="TH SarabunPSK" w:hAnsi="TH SarabunPSK"/>
          <w:color w:val="17365D"/>
          <w:sz w:val="48"/>
          <w:szCs w:val="48"/>
          <w:cs/>
        </w:rPr>
        <w:t>า</w:t>
      </w:r>
      <w:r w:rsidRPr="000C79FA">
        <w:rPr>
          <w:rStyle w:val="a3"/>
          <w:rFonts w:ascii="TH SarabunPSK" w:hAnsi="TH SarabunPSK"/>
          <w:b w:val="0"/>
          <w:bCs w:val="0"/>
          <w:color w:val="17365D"/>
          <w:sz w:val="48"/>
          <w:szCs w:val="48"/>
          <w:cs/>
        </w:rPr>
        <w:t>รส่วนตำบล</w:t>
      </w:r>
      <w:r>
        <w:rPr>
          <w:rStyle w:val="a3"/>
          <w:rFonts w:ascii="TH SarabunPSK" w:hAnsi="TH SarabunPSK" w:hint="cs"/>
          <w:b w:val="0"/>
          <w:bCs w:val="0"/>
          <w:color w:val="17365D"/>
          <w:sz w:val="48"/>
          <w:szCs w:val="48"/>
          <w:cs/>
        </w:rPr>
        <w:t>กุดรัง</w:t>
      </w:r>
    </w:p>
    <w:p w:rsidR="000B37EF" w:rsidRPr="000C79FA" w:rsidRDefault="000B37EF" w:rsidP="000B37EF">
      <w:pPr>
        <w:spacing w:after="120"/>
        <w:rPr>
          <w:rFonts w:ascii="TH SarabunPSK" w:hAnsi="TH SarabunPSK"/>
          <w:b/>
          <w:bCs/>
          <w:color w:val="17365D"/>
          <w:sz w:val="48"/>
          <w:szCs w:val="48"/>
        </w:rPr>
      </w:pPr>
      <w:r w:rsidRPr="000C79FA">
        <w:rPr>
          <w:rFonts w:ascii="TH SarabunPSK" w:hAnsi="TH SarabunPSK"/>
          <w:b/>
          <w:bCs/>
          <w:color w:val="17365D"/>
          <w:sz w:val="48"/>
          <w:szCs w:val="48"/>
        </w:rPr>
        <w:sym w:font="Wingdings 2" w:char="F0F3"/>
      </w:r>
      <w:r w:rsidRPr="000C79FA">
        <w:rPr>
          <w:rFonts w:ascii="TH SarabunPSK" w:hAnsi="TH SarabunPSK"/>
          <w:b/>
          <w:bCs/>
          <w:color w:val="17365D"/>
          <w:sz w:val="48"/>
          <w:szCs w:val="48"/>
        </w:rPr>
        <w:t xml:space="preserve"> </w:t>
      </w:r>
      <w:r w:rsidRPr="000C79FA">
        <w:rPr>
          <w:rStyle w:val="a3"/>
          <w:rFonts w:ascii="TH SarabunPSK" w:hAnsi="TH SarabunPSK"/>
          <w:color w:val="17365D"/>
          <w:sz w:val="48"/>
          <w:szCs w:val="48"/>
          <w:cs/>
        </w:rPr>
        <w:t>ระยะเวลาการเสียภาษีบำรุงท้องที่หรือภาษีที่ดิน</w:t>
      </w:r>
    </w:p>
    <w:p w:rsidR="000B37EF" w:rsidRPr="000C79FA" w:rsidRDefault="000B37EF" w:rsidP="000B37EF">
      <w:pPr>
        <w:spacing w:after="240"/>
        <w:jc w:val="thaiDistribute"/>
        <w:rPr>
          <w:rStyle w:val="a3"/>
          <w:rFonts w:ascii="TH SarabunPSK" w:hAnsi="TH SarabunPSK"/>
          <w:color w:val="17365D"/>
          <w:sz w:val="48"/>
          <w:szCs w:val="48"/>
        </w:rPr>
      </w:pPr>
      <w:r w:rsidRPr="000C79FA">
        <w:rPr>
          <w:rStyle w:val="a3"/>
          <w:rFonts w:ascii="TH SarabunPSK" w:hAnsi="TH SarabunPSK"/>
          <w:b w:val="0"/>
          <w:bCs w:val="0"/>
          <w:color w:val="17365D"/>
          <w:sz w:val="48"/>
          <w:szCs w:val="48"/>
        </w:rPr>
        <w:t xml:space="preserve">          </w:t>
      </w:r>
      <w:r w:rsidRPr="000C79FA">
        <w:rPr>
          <w:rStyle w:val="a3"/>
          <w:rFonts w:ascii="TH SarabunPSK" w:hAnsi="TH SarabunPSK" w:hint="cs"/>
          <w:b w:val="0"/>
          <w:bCs w:val="0"/>
          <w:color w:val="17365D"/>
          <w:sz w:val="48"/>
          <w:szCs w:val="48"/>
          <w:cs/>
        </w:rPr>
        <w:t>ตั้งแต่วันที่  2  มกราคม  2561  ถึง  31  มกราคม  2561  รับยื่น</w:t>
      </w:r>
      <w:r w:rsidRPr="000C79FA">
        <w:rPr>
          <w:rStyle w:val="a3"/>
          <w:rFonts w:ascii="TH SarabunPSK" w:hAnsi="TH SarabunPSK"/>
          <w:b w:val="0"/>
          <w:bCs w:val="0"/>
          <w:color w:val="17365D"/>
          <w:sz w:val="48"/>
          <w:szCs w:val="48"/>
          <w:cs/>
        </w:rPr>
        <w:t>แบบแสดงรายการที่ดิน (</w:t>
      </w:r>
      <w:proofErr w:type="spellStart"/>
      <w:r w:rsidRPr="000C79FA">
        <w:rPr>
          <w:rStyle w:val="a3"/>
          <w:rFonts w:ascii="TH SarabunPSK" w:hAnsi="TH SarabunPSK"/>
          <w:b w:val="0"/>
          <w:bCs w:val="0"/>
          <w:color w:val="17365D"/>
          <w:sz w:val="48"/>
          <w:szCs w:val="48"/>
          <w:cs/>
        </w:rPr>
        <w:t>ภ.บ.ท</w:t>
      </w:r>
      <w:proofErr w:type="spellEnd"/>
      <w:r w:rsidRPr="000C79FA">
        <w:rPr>
          <w:rStyle w:val="a3"/>
          <w:rFonts w:ascii="TH SarabunPSK" w:hAnsi="TH SarabunPSK"/>
          <w:b w:val="0"/>
          <w:bCs w:val="0"/>
          <w:color w:val="17365D"/>
          <w:sz w:val="48"/>
          <w:szCs w:val="48"/>
          <w:cs/>
        </w:rPr>
        <w:t>.</w:t>
      </w:r>
      <w:r w:rsidRPr="000C79FA">
        <w:rPr>
          <w:rStyle w:val="a3"/>
          <w:rFonts w:ascii="TH SarabunPSK" w:hAnsi="TH SarabunPSK"/>
          <w:b w:val="0"/>
          <w:bCs w:val="0"/>
          <w:color w:val="17365D"/>
          <w:sz w:val="48"/>
          <w:szCs w:val="48"/>
        </w:rPr>
        <w:t>5) </w:t>
      </w:r>
      <w:r w:rsidRPr="000C79FA">
        <w:rPr>
          <w:rStyle w:val="a3"/>
          <w:rFonts w:ascii="TH SarabunPSK" w:hAnsi="TH SarabunPSK" w:hint="cs"/>
          <w:b w:val="0"/>
          <w:bCs w:val="0"/>
          <w:color w:val="17365D"/>
          <w:sz w:val="48"/>
          <w:szCs w:val="48"/>
          <w:cs/>
        </w:rPr>
        <w:t xml:space="preserve">ประจำปี  2561 </w:t>
      </w:r>
      <w:r w:rsidRPr="000C79FA">
        <w:rPr>
          <w:rStyle w:val="a3"/>
          <w:rFonts w:ascii="TH SarabunPSK" w:hAnsi="TH SarabunPSK"/>
          <w:b w:val="0"/>
          <w:bCs w:val="0"/>
          <w:color w:val="17365D"/>
          <w:sz w:val="48"/>
          <w:szCs w:val="48"/>
        </w:rPr>
        <w:t>–</w:t>
      </w:r>
      <w:r w:rsidRPr="000C79FA">
        <w:rPr>
          <w:rStyle w:val="a3"/>
          <w:rFonts w:ascii="TH SarabunPSK" w:hAnsi="TH SarabunPSK" w:hint="cs"/>
          <w:b w:val="0"/>
          <w:bCs w:val="0"/>
          <w:color w:val="17365D"/>
          <w:sz w:val="48"/>
          <w:szCs w:val="48"/>
          <w:cs/>
        </w:rPr>
        <w:t xml:space="preserve"> 2564 ขอให้ท่านถ่ายเอกสารสำเนาโฉนดที่ดิน  สำเนาทะเบียนบ้าน สำเนาบัตรประจำตัวประชาชน ของเจ้าของที่ดิน เพื่อยื่นแบบแสดงรายการที่ดิน (</w:t>
      </w:r>
      <w:proofErr w:type="spellStart"/>
      <w:r w:rsidRPr="000C79FA">
        <w:rPr>
          <w:rStyle w:val="a3"/>
          <w:rFonts w:ascii="TH SarabunPSK" w:hAnsi="TH SarabunPSK" w:hint="cs"/>
          <w:b w:val="0"/>
          <w:bCs w:val="0"/>
          <w:color w:val="17365D"/>
          <w:sz w:val="48"/>
          <w:szCs w:val="48"/>
          <w:cs/>
        </w:rPr>
        <w:t>ภ.บ.ท</w:t>
      </w:r>
      <w:proofErr w:type="spellEnd"/>
      <w:r w:rsidRPr="000C79FA">
        <w:rPr>
          <w:rStyle w:val="a3"/>
          <w:rFonts w:ascii="TH SarabunPSK" w:hAnsi="TH SarabunPSK" w:hint="cs"/>
          <w:b w:val="0"/>
          <w:bCs w:val="0"/>
          <w:color w:val="17365D"/>
          <w:sz w:val="48"/>
          <w:szCs w:val="48"/>
          <w:cs/>
        </w:rPr>
        <w:t xml:space="preserve">.5) ประจำปี 2561 </w:t>
      </w:r>
      <w:r w:rsidRPr="000C79FA">
        <w:rPr>
          <w:rStyle w:val="a3"/>
          <w:rFonts w:ascii="TH SarabunPSK" w:hAnsi="TH SarabunPSK"/>
          <w:b w:val="0"/>
          <w:bCs w:val="0"/>
          <w:color w:val="17365D"/>
          <w:sz w:val="48"/>
          <w:szCs w:val="48"/>
        </w:rPr>
        <w:t>–</w:t>
      </w:r>
      <w:r w:rsidRPr="000C79FA">
        <w:rPr>
          <w:rStyle w:val="a3"/>
          <w:rFonts w:ascii="TH SarabunPSK" w:hAnsi="TH SarabunPSK" w:hint="cs"/>
          <w:b w:val="0"/>
          <w:bCs w:val="0"/>
          <w:color w:val="17365D"/>
          <w:sz w:val="48"/>
          <w:szCs w:val="48"/>
          <w:cs/>
        </w:rPr>
        <w:t>2564 ได้ ที่กองคลัง องค์การบริหารส่วนตำบลท่าขนาน</w:t>
      </w:r>
      <w:r w:rsidRPr="000C79FA">
        <w:rPr>
          <w:rStyle w:val="a3"/>
          <w:rFonts w:ascii="TH SarabunPSK" w:hAnsi="TH SarabunPSK"/>
          <w:b w:val="0"/>
          <w:bCs w:val="0"/>
          <w:color w:val="17365D"/>
          <w:sz w:val="48"/>
          <w:szCs w:val="48"/>
        </w:rPr>
        <w:t xml:space="preserve"> </w:t>
      </w:r>
      <w:r w:rsidRPr="000C79FA">
        <w:rPr>
          <w:rStyle w:val="a3"/>
          <w:rFonts w:ascii="TH SarabunPSK" w:hAnsi="TH SarabunPSK" w:hint="cs"/>
          <w:b w:val="0"/>
          <w:bCs w:val="0"/>
          <w:color w:val="17365D"/>
          <w:sz w:val="48"/>
          <w:szCs w:val="48"/>
          <w:cs/>
        </w:rPr>
        <w:t xml:space="preserve">และให้ติดต่อขอชำระภาษีได้ </w:t>
      </w:r>
      <w:r w:rsidRPr="000C79FA">
        <w:rPr>
          <w:rStyle w:val="a3"/>
          <w:rFonts w:ascii="TH SarabunPSK" w:hAnsi="TH SarabunPSK" w:hint="cs"/>
          <w:color w:val="17365D"/>
          <w:sz w:val="48"/>
          <w:szCs w:val="48"/>
          <w:cs/>
        </w:rPr>
        <w:t>ตั้งแต่วันที่  2  มกราคม ถึง 30 เมษายน  2561</w:t>
      </w:r>
      <w:r w:rsidRPr="000C79FA">
        <w:rPr>
          <w:rStyle w:val="a3"/>
          <w:rFonts w:ascii="TH SarabunPSK" w:hAnsi="TH SarabunPSK" w:hint="cs"/>
          <w:b w:val="0"/>
          <w:bCs w:val="0"/>
          <w:color w:val="17365D"/>
          <w:sz w:val="48"/>
          <w:szCs w:val="48"/>
          <w:cs/>
        </w:rPr>
        <w:t xml:space="preserve">    </w:t>
      </w:r>
      <w:r w:rsidRPr="000C79FA">
        <w:rPr>
          <w:rStyle w:val="a3"/>
          <w:rFonts w:ascii="TH SarabunPSK" w:hAnsi="TH SarabunPSK"/>
          <w:b w:val="0"/>
          <w:bCs w:val="0"/>
          <w:color w:val="17365D"/>
          <w:sz w:val="48"/>
          <w:szCs w:val="48"/>
        </w:rPr>
        <w:t xml:space="preserve"> </w:t>
      </w:r>
      <w:r w:rsidRPr="000C79FA">
        <w:rPr>
          <w:rStyle w:val="a3"/>
          <w:rFonts w:ascii="TH SarabunPSK" w:hAnsi="TH SarabunPSK"/>
          <w:color w:val="17365D"/>
          <w:sz w:val="48"/>
          <w:szCs w:val="48"/>
          <w:cs/>
        </w:rPr>
        <w:t>หากพ้นกำหนด</w:t>
      </w:r>
      <w:r w:rsidRPr="000C79FA">
        <w:rPr>
          <w:rStyle w:val="a3"/>
          <w:rFonts w:ascii="TH SarabunPSK" w:hAnsi="TH SarabunPSK"/>
          <w:color w:val="17365D"/>
          <w:sz w:val="48"/>
          <w:szCs w:val="48"/>
        </w:rPr>
        <w:t xml:space="preserve">  </w:t>
      </w:r>
      <w:r w:rsidRPr="000C79FA">
        <w:rPr>
          <w:rStyle w:val="a3"/>
          <w:rFonts w:ascii="TH SarabunPSK" w:hAnsi="TH SarabunPSK"/>
          <w:color w:val="17365D"/>
          <w:sz w:val="48"/>
          <w:szCs w:val="48"/>
          <w:cs/>
        </w:rPr>
        <w:t>ต้องเสีย</w:t>
      </w:r>
      <w:r w:rsidRPr="000C79FA">
        <w:rPr>
          <w:rStyle w:val="a3"/>
          <w:rFonts w:ascii="TH SarabunPSK" w:hAnsi="TH SarabunPSK" w:hint="cs"/>
          <w:color w:val="17365D"/>
          <w:sz w:val="48"/>
          <w:szCs w:val="48"/>
          <w:cs/>
        </w:rPr>
        <w:t>ค่าปรับ</w:t>
      </w:r>
      <w:r w:rsidRPr="000C79FA">
        <w:rPr>
          <w:rStyle w:val="a3"/>
          <w:rFonts w:ascii="TH SarabunPSK" w:hAnsi="TH SarabunPSK"/>
          <w:color w:val="17365D"/>
          <w:sz w:val="48"/>
          <w:szCs w:val="48"/>
          <w:cs/>
        </w:rPr>
        <w:t>เพิ่มอีกร้อยละ</w:t>
      </w:r>
      <w:r w:rsidRPr="000C79FA">
        <w:rPr>
          <w:rStyle w:val="a3"/>
          <w:rFonts w:ascii="TH SarabunPSK" w:hAnsi="TH SarabunPSK"/>
          <w:color w:val="17365D"/>
          <w:sz w:val="48"/>
          <w:szCs w:val="48"/>
        </w:rPr>
        <w:t>  2  </w:t>
      </w:r>
      <w:r w:rsidRPr="000C79FA">
        <w:rPr>
          <w:rStyle w:val="a3"/>
          <w:rFonts w:ascii="TH SarabunPSK" w:hAnsi="TH SarabunPSK"/>
          <w:color w:val="17365D"/>
          <w:sz w:val="48"/>
          <w:szCs w:val="48"/>
          <w:cs/>
        </w:rPr>
        <w:t>ต่อ</w:t>
      </w:r>
      <w:r w:rsidRPr="000C79FA">
        <w:rPr>
          <w:rStyle w:val="a3"/>
          <w:rFonts w:ascii="TH SarabunPSK" w:hAnsi="TH SarabunPSK" w:hint="cs"/>
          <w:color w:val="17365D"/>
          <w:sz w:val="48"/>
          <w:szCs w:val="48"/>
          <w:cs/>
        </w:rPr>
        <w:t>เดือน</w:t>
      </w:r>
      <w:r w:rsidRPr="000C79FA">
        <w:rPr>
          <w:rStyle w:val="a3"/>
          <w:rFonts w:ascii="TH SarabunPSK" w:hAnsi="TH SarabunPSK"/>
          <w:color w:val="17365D"/>
          <w:sz w:val="48"/>
          <w:szCs w:val="48"/>
        </w:rPr>
        <w:t> </w:t>
      </w:r>
    </w:p>
    <w:p w:rsidR="000B37EF" w:rsidRDefault="000B37EF" w:rsidP="000B37EF">
      <w:pPr>
        <w:spacing w:after="240"/>
        <w:jc w:val="center"/>
        <w:rPr>
          <w:rFonts w:ascii="TH SarabunPSK" w:hAnsi="TH SarabunPSK"/>
          <w:color w:val="000000"/>
          <w:sz w:val="16"/>
          <w:szCs w:val="16"/>
        </w:rPr>
      </w:pPr>
      <w:r>
        <w:rPr>
          <w:noProof/>
        </w:rPr>
        <w:drawing>
          <wp:inline distT="0" distB="0" distL="0" distR="0">
            <wp:extent cx="352425" cy="504825"/>
            <wp:effectExtent l="0" t="0" r="0" b="0"/>
            <wp:docPr id="13" name="รูปภาพ 13"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3"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12" name="รูปภาพ 12"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2"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11" name="รูปภาพ 11"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1"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10" name="รูปภาพ 10"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9" name="รูปภาพ 9"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8" name="รูปภาพ 8"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7" name="รูปภาพ 7"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6" name="รูปภาพ 6"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6"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5" name="รูปภาพ 5"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4" name="รูปภาพ 4"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p w:rsidR="000B37EF" w:rsidRPr="000C79FA" w:rsidRDefault="000B37EF" w:rsidP="000B37EF">
      <w:pPr>
        <w:spacing w:after="240"/>
        <w:jc w:val="center"/>
        <w:rPr>
          <w:rFonts w:ascii="TH SarabunPSK" w:hAnsi="TH SarabunPSK"/>
          <w:color w:val="000000"/>
          <w:sz w:val="16"/>
          <w:szCs w:val="16"/>
        </w:rPr>
      </w:pPr>
      <w:r w:rsidRPr="00504E6E">
        <w:rPr>
          <w:rFonts w:hint="cs"/>
          <w:b/>
          <w:bCs/>
          <w:color w:val="7030A0"/>
          <w:sz w:val="96"/>
          <w:szCs w:val="96"/>
          <w:cs/>
        </w:rPr>
        <w:lastRenderedPageBreak/>
        <w:t xml:space="preserve">ภาษีโรงเรือนและที่ดิน    </w:t>
      </w:r>
      <w:r>
        <w:rPr>
          <w:noProof/>
        </w:rPr>
        <w:drawing>
          <wp:inline distT="0" distB="0" distL="0" distR="0">
            <wp:extent cx="1095375" cy="1123950"/>
            <wp:effectExtent l="0" t="0" r="9525" b="0"/>
            <wp:docPr id="3" name="รูปภาพ 3" descr="คำอธิบาย: ผลการค้นหารูปภาพสำหรับ รูปบ้าน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คำอธิบาย: ผลการค้นหารูปภาพสำหรับ รูปบ้านการ์ตู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p w:rsidR="000B37EF" w:rsidRPr="000C79FA" w:rsidRDefault="000B37EF" w:rsidP="000B37EF">
      <w:pPr>
        <w:jc w:val="thaiDistribute"/>
        <w:rPr>
          <w:rFonts w:ascii="TH SarabunPSK" w:hAnsi="TH SarabunPSK"/>
          <w:color w:val="403152"/>
          <w:sz w:val="48"/>
          <w:szCs w:val="48"/>
        </w:rPr>
      </w:pPr>
      <w:r>
        <w:rPr>
          <w:rFonts w:hint="cs"/>
          <w:cs/>
        </w:rPr>
        <w:tab/>
      </w:r>
      <w:r w:rsidRPr="000C79FA">
        <w:rPr>
          <w:rFonts w:ascii="TH SarabunPSK" w:hAnsi="TH SarabunPSK"/>
          <w:color w:val="403152"/>
          <w:sz w:val="48"/>
          <w:szCs w:val="48"/>
          <w:cs/>
        </w:rPr>
        <w:t>คือ</w:t>
      </w:r>
      <w:r w:rsidRPr="000C79FA">
        <w:rPr>
          <w:rFonts w:ascii="TH SarabunPSK" w:hAnsi="TH SarabunPSK" w:hint="cs"/>
          <w:color w:val="403152"/>
          <w:sz w:val="48"/>
          <w:szCs w:val="48"/>
          <w:cs/>
        </w:rPr>
        <w:t xml:space="preserve"> </w:t>
      </w:r>
      <w:r w:rsidRPr="000C79FA">
        <w:rPr>
          <w:rFonts w:ascii="TH SarabunPSK" w:hAnsi="TH SarabunPSK"/>
          <w:color w:val="403152"/>
          <w:sz w:val="48"/>
          <w:szCs w:val="48"/>
          <w:cs/>
        </w:rPr>
        <w:t>ภาษีที่เก็บจากโรงเรือนหรือสิ่งปลูกสร้างอย่างอื่นที่ให้เช่าที่ทำการค้าขาย</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ที่เก็บสินค้าที่ประกอบการ</w:t>
      </w:r>
    </w:p>
    <w:p w:rsidR="000B37EF" w:rsidRPr="000C79FA" w:rsidRDefault="000B37EF" w:rsidP="000B37EF">
      <w:pPr>
        <w:spacing w:after="120"/>
        <w:rPr>
          <w:rFonts w:ascii="TH SarabunPSK" w:hAnsi="TH SarabunPSK"/>
          <w:color w:val="403152"/>
          <w:sz w:val="48"/>
          <w:szCs w:val="48"/>
        </w:rPr>
      </w:pPr>
      <w:r w:rsidRPr="000C79FA">
        <w:rPr>
          <w:rFonts w:ascii="TH SarabunPSK" w:hAnsi="TH SarabunPSK"/>
          <w:color w:val="403152"/>
          <w:sz w:val="48"/>
          <w:szCs w:val="48"/>
          <w:cs/>
        </w:rPr>
        <w:t>อุตสาหกรรม</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อาคาร</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บ้านเช่า</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หอพัก</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ตึกแถว</w:t>
      </w:r>
      <w:r w:rsidRPr="000C79FA">
        <w:rPr>
          <w:rFonts w:ascii="TH SarabunPSK" w:hAnsi="TH SarabunPSK"/>
          <w:color w:val="403152"/>
          <w:sz w:val="48"/>
          <w:szCs w:val="48"/>
        </w:rPr>
        <w:t> </w:t>
      </w:r>
      <w:r w:rsidRPr="000C79FA">
        <w:rPr>
          <w:rFonts w:ascii="TH SarabunPSK" w:hAnsi="TH SarabunPSK"/>
          <w:color w:val="403152"/>
          <w:sz w:val="48"/>
          <w:szCs w:val="48"/>
          <w:cs/>
        </w:rPr>
        <w:t>ฟาร์มสัตว์และที่ปกติใช้ร่วมกับโรงเรือนนั้น ๆ</w:t>
      </w:r>
    </w:p>
    <w:p w:rsidR="000B37EF" w:rsidRPr="000C79FA" w:rsidRDefault="000B37EF" w:rsidP="000B37EF">
      <w:pPr>
        <w:spacing w:after="120"/>
        <w:rPr>
          <w:rFonts w:ascii="TH SarabunPSK" w:hAnsi="TH SarabunPSK"/>
          <w:color w:val="403152"/>
          <w:sz w:val="48"/>
          <w:szCs w:val="48"/>
        </w:rPr>
      </w:pPr>
      <w:r w:rsidRPr="000C79FA">
        <w:rPr>
          <w:rFonts w:ascii="TH SarabunPSK" w:hAnsi="TH SarabunPSK"/>
          <w:color w:val="403152"/>
          <w:sz w:val="48"/>
          <w:szCs w:val="48"/>
        </w:rPr>
        <w:t>     </w:t>
      </w:r>
      <w:r w:rsidRPr="000C79FA">
        <w:rPr>
          <w:rFonts w:ascii="TH SarabunPSK" w:hAnsi="TH SarabunPSK"/>
          <w:b/>
          <w:bCs/>
          <w:color w:val="403152"/>
          <w:sz w:val="48"/>
          <w:szCs w:val="48"/>
        </w:rPr>
        <w:sym w:font="Wingdings 2" w:char="F0F3"/>
      </w:r>
      <w:r w:rsidRPr="000C79FA">
        <w:rPr>
          <w:rFonts w:ascii="TH SarabunPSK" w:hAnsi="TH SarabunPSK"/>
          <w:b/>
          <w:bCs/>
          <w:color w:val="403152"/>
          <w:sz w:val="48"/>
          <w:szCs w:val="48"/>
          <w:cs/>
        </w:rPr>
        <w:t>ระยะเวลาการเสียภาษีโรงเรือนและที่ดิน</w:t>
      </w:r>
      <w:r w:rsidRPr="000C79FA">
        <w:rPr>
          <w:rFonts w:ascii="TH SarabunPSK" w:hAnsi="TH SarabunPSK"/>
          <w:color w:val="403152"/>
          <w:sz w:val="48"/>
          <w:szCs w:val="48"/>
        </w:rPr>
        <w:t> </w:t>
      </w:r>
    </w:p>
    <w:p w:rsidR="000B37EF" w:rsidRPr="000C79FA" w:rsidRDefault="000B37EF" w:rsidP="000B37EF">
      <w:pPr>
        <w:spacing w:after="120"/>
        <w:rPr>
          <w:rFonts w:ascii="TH SarabunPSK" w:hAnsi="TH SarabunPSK"/>
          <w:color w:val="403152"/>
          <w:sz w:val="48"/>
          <w:szCs w:val="48"/>
        </w:rPr>
      </w:pPr>
      <w:r w:rsidRPr="000C79FA">
        <w:rPr>
          <w:rFonts w:ascii="TH SarabunPSK" w:hAnsi="TH SarabunPSK" w:hint="cs"/>
          <w:color w:val="403152"/>
          <w:sz w:val="48"/>
          <w:szCs w:val="48"/>
          <w:cs/>
        </w:rPr>
        <w:t xml:space="preserve">         </w:t>
      </w:r>
      <w:r w:rsidRPr="000C79FA">
        <w:rPr>
          <w:rFonts w:ascii="TH SarabunPSK" w:hAnsi="TH SarabunPSK"/>
          <w:color w:val="403152"/>
          <w:sz w:val="48"/>
          <w:szCs w:val="48"/>
          <w:cs/>
        </w:rPr>
        <w:t>ผู้</w:t>
      </w:r>
      <w:r w:rsidRPr="000C79FA">
        <w:rPr>
          <w:rFonts w:ascii="TH SarabunPSK" w:hAnsi="TH SarabunPSK"/>
          <w:color w:val="403152"/>
          <w:sz w:val="40"/>
          <w:szCs w:val="40"/>
          <w:cs/>
        </w:rPr>
        <w:t>เป็นเจ้าของกรรมสิทธิ</w:t>
      </w:r>
      <w:r w:rsidRPr="000C79FA">
        <w:rPr>
          <w:rFonts w:ascii="TH SarabunPSK" w:hAnsi="TH SarabunPSK" w:hint="cs"/>
          <w:color w:val="403152"/>
          <w:sz w:val="40"/>
          <w:szCs w:val="40"/>
          <w:cs/>
        </w:rPr>
        <w:t>์</w:t>
      </w:r>
      <w:r w:rsidRPr="000C79FA">
        <w:rPr>
          <w:rFonts w:ascii="TH SarabunPSK" w:hAnsi="TH SarabunPSK"/>
          <w:color w:val="403152"/>
          <w:sz w:val="40"/>
          <w:szCs w:val="40"/>
          <w:cs/>
        </w:rPr>
        <w:t>โรงเรือนและที่ดินต้อง</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ไปยื่นแบบแสดงรายการแห่งทรัพย์สิน</w:t>
      </w:r>
      <w:r w:rsidRPr="000C79FA">
        <w:rPr>
          <w:rFonts w:ascii="TH SarabunPSK" w:hAnsi="TH SarabunPSK"/>
          <w:color w:val="403152"/>
          <w:sz w:val="40"/>
          <w:szCs w:val="40"/>
        </w:rPr>
        <w:t> (</w:t>
      </w:r>
      <w:proofErr w:type="spellStart"/>
      <w:r w:rsidRPr="000C79FA">
        <w:rPr>
          <w:rFonts w:ascii="TH SarabunPSK" w:hAnsi="TH SarabunPSK"/>
          <w:color w:val="403152"/>
          <w:sz w:val="40"/>
          <w:szCs w:val="40"/>
          <w:cs/>
        </w:rPr>
        <w:t>ภ.ร.ด</w:t>
      </w:r>
      <w:proofErr w:type="spellEnd"/>
      <w:r w:rsidRPr="000C79FA">
        <w:rPr>
          <w:rFonts w:ascii="TH SarabunPSK" w:hAnsi="TH SarabunPSK"/>
          <w:color w:val="403152"/>
          <w:sz w:val="40"/>
          <w:szCs w:val="40"/>
          <w:cs/>
        </w:rPr>
        <w:t>.</w:t>
      </w:r>
      <w:r w:rsidRPr="000C79FA">
        <w:rPr>
          <w:rFonts w:ascii="TH SarabunPSK" w:hAnsi="TH SarabunPSK"/>
          <w:color w:val="403152"/>
          <w:sz w:val="40"/>
          <w:szCs w:val="40"/>
        </w:rPr>
        <w:t xml:space="preserve">2)  </w:t>
      </w:r>
      <w:r w:rsidRPr="000C79FA">
        <w:rPr>
          <w:rFonts w:ascii="TH SarabunPSK" w:hAnsi="TH SarabunPSK"/>
          <w:color w:val="403152"/>
          <w:sz w:val="40"/>
          <w:szCs w:val="40"/>
          <w:cs/>
        </w:rPr>
        <w:t>ต่อเจ้าหน้าที่</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โดยพนัก</w:t>
      </w:r>
      <w:r w:rsidRPr="000C79FA">
        <w:rPr>
          <w:rFonts w:ascii="TH SarabunPSK" w:hAnsi="TH SarabunPSK"/>
          <w:color w:val="403152"/>
          <w:sz w:val="40"/>
          <w:szCs w:val="40"/>
          <w:cs/>
        </w:rPr>
        <w:t>งานเจ้าหน้าที่จะออ</w:t>
      </w:r>
      <w:r w:rsidRPr="000C79FA">
        <w:rPr>
          <w:rFonts w:ascii="TH SarabunPSK" w:hAnsi="TH SarabunPSK" w:hint="cs"/>
          <w:color w:val="403152"/>
          <w:sz w:val="40"/>
          <w:szCs w:val="40"/>
          <w:cs/>
        </w:rPr>
        <w:t>ก</w:t>
      </w:r>
      <w:r w:rsidRPr="000C79FA">
        <w:rPr>
          <w:rFonts w:ascii="TH SarabunPSK" w:hAnsi="TH SarabunPSK"/>
          <w:color w:val="403152"/>
          <w:sz w:val="40"/>
          <w:szCs w:val="40"/>
          <w:cs/>
        </w:rPr>
        <w:t>แบบแจ้งการประเมิน</w:t>
      </w:r>
      <w:r w:rsidRPr="000C79FA">
        <w:rPr>
          <w:rFonts w:ascii="TH SarabunPSK" w:hAnsi="TH SarabunPSK"/>
          <w:color w:val="403152"/>
          <w:sz w:val="40"/>
          <w:szCs w:val="40"/>
        </w:rPr>
        <w:t>  (</w:t>
      </w:r>
      <w:proofErr w:type="spellStart"/>
      <w:r w:rsidRPr="000C79FA">
        <w:rPr>
          <w:rFonts w:ascii="TH SarabunPSK" w:hAnsi="TH SarabunPSK"/>
          <w:color w:val="403152"/>
          <w:sz w:val="40"/>
          <w:szCs w:val="40"/>
          <w:cs/>
        </w:rPr>
        <w:t>ภ.ร.ด</w:t>
      </w:r>
      <w:proofErr w:type="spellEnd"/>
      <w:r w:rsidRPr="000C79FA">
        <w:rPr>
          <w:rFonts w:ascii="TH SarabunPSK" w:hAnsi="TH SarabunPSK"/>
          <w:color w:val="403152"/>
          <w:sz w:val="40"/>
          <w:szCs w:val="40"/>
          <w:cs/>
        </w:rPr>
        <w:t>.</w:t>
      </w:r>
      <w:r w:rsidRPr="000C79FA">
        <w:rPr>
          <w:rFonts w:ascii="TH SarabunPSK" w:hAnsi="TH SarabunPSK"/>
          <w:color w:val="403152"/>
          <w:sz w:val="40"/>
          <w:szCs w:val="40"/>
        </w:rPr>
        <w:t xml:space="preserve">8)   </w:t>
      </w:r>
      <w:r w:rsidRPr="000C79FA">
        <w:rPr>
          <w:rFonts w:ascii="TH SarabunPSK" w:hAnsi="TH SarabunPSK" w:hint="cs"/>
          <w:color w:val="403152"/>
          <w:sz w:val="40"/>
          <w:szCs w:val="40"/>
          <w:cs/>
        </w:rPr>
        <w:t>และ</w:t>
      </w:r>
      <w:r w:rsidRPr="000C79FA">
        <w:rPr>
          <w:rFonts w:ascii="TH SarabunPSK" w:hAnsi="TH SarabunPSK"/>
          <w:color w:val="403152"/>
          <w:sz w:val="40"/>
          <w:szCs w:val="40"/>
          <w:cs/>
        </w:rPr>
        <w:t>ผู้ประเมินต้องชำระเงินภายใน</w:t>
      </w:r>
      <w:r w:rsidRPr="000C79FA">
        <w:rPr>
          <w:rFonts w:ascii="TH SarabunPSK" w:hAnsi="TH SarabunPSK"/>
          <w:color w:val="403152"/>
          <w:sz w:val="40"/>
          <w:szCs w:val="40"/>
        </w:rPr>
        <w:t xml:space="preserve">  30  </w:t>
      </w:r>
      <w:r w:rsidRPr="000C79FA">
        <w:rPr>
          <w:rFonts w:ascii="TH SarabunPSK" w:hAnsi="TH SarabunPSK"/>
          <w:color w:val="403152"/>
          <w:sz w:val="40"/>
          <w:szCs w:val="40"/>
          <w:cs/>
        </w:rPr>
        <w:t>วัน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นับตั้งแต</w:t>
      </w:r>
      <w:r w:rsidRPr="000C79FA">
        <w:rPr>
          <w:rFonts w:ascii="TH SarabunPSK" w:hAnsi="TH SarabunPSK" w:hint="cs"/>
          <w:color w:val="403152"/>
          <w:sz w:val="40"/>
          <w:szCs w:val="40"/>
          <w:cs/>
        </w:rPr>
        <w:t>่</w:t>
      </w:r>
      <w:r w:rsidRPr="000C79FA">
        <w:rPr>
          <w:rFonts w:ascii="TH SarabunPSK" w:hAnsi="TH SarabunPSK"/>
          <w:color w:val="403152"/>
          <w:sz w:val="40"/>
          <w:szCs w:val="40"/>
          <w:cs/>
        </w:rPr>
        <w:t>ได้รับแบบแจ้งการประเมิน</w:t>
      </w:r>
      <w:r w:rsidRPr="000C79FA">
        <w:rPr>
          <w:rFonts w:ascii="TH SarabunPSK" w:hAnsi="TH SarabunPSK"/>
          <w:color w:val="403152"/>
          <w:sz w:val="40"/>
          <w:szCs w:val="40"/>
        </w:rPr>
        <w:t>  (</w:t>
      </w:r>
      <w:proofErr w:type="spellStart"/>
      <w:r w:rsidRPr="000C79FA">
        <w:rPr>
          <w:rFonts w:ascii="TH SarabunPSK" w:hAnsi="TH SarabunPSK"/>
          <w:color w:val="403152"/>
          <w:sz w:val="40"/>
          <w:szCs w:val="40"/>
          <w:cs/>
        </w:rPr>
        <w:t>ภ.ร.ด</w:t>
      </w:r>
      <w:proofErr w:type="spellEnd"/>
      <w:r w:rsidRPr="000C79FA">
        <w:rPr>
          <w:rFonts w:ascii="TH SarabunPSK" w:hAnsi="TH SarabunPSK"/>
          <w:color w:val="403152"/>
          <w:sz w:val="40"/>
          <w:szCs w:val="40"/>
          <w:cs/>
        </w:rPr>
        <w:t>.</w:t>
      </w:r>
      <w:r w:rsidRPr="000C79FA">
        <w:rPr>
          <w:rFonts w:ascii="TH SarabunPSK" w:hAnsi="TH SarabunPSK"/>
          <w:color w:val="403152"/>
          <w:sz w:val="40"/>
          <w:szCs w:val="40"/>
        </w:rPr>
        <w:t xml:space="preserve">8)  </w:t>
      </w:r>
      <w:r w:rsidRPr="000C79FA">
        <w:rPr>
          <w:rFonts w:ascii="TH SarabunPSK" w:hAnsi="TH SarabunPSK" w:hint="cs"/>
          <w:color w:val="403152"/>
          <w:sz w:val="40"/>
          <w:szCs w:val="40"/>
          <w:cs/>
        </w:rPr>
        <w:t>หรือนำใบเสร็จรับเงินภาษีโรงเรือนและที่ดิน ประจำปี 2560 ไปติดต่อขอชำระภาษี  ได้</w:t>
      </w:r>
      <w:r w:rsidRPr="000C79FA">
        <w:rPr>
          <w:rFonts w:ascii="TH SarabunPSK" w:hAnsi="TH SarabunPSK"/>
          <w:color w:val="403152"/>
          <w:sz w:val="40"/>
          <w:szCs w:val="40"/>
          <w:cs/>
        </w:rPr>
        <w:t>ตั้งแต่วันที่</w:t>
      </w:r>
      <w:r w:rsidRPr="000C79FA">
        <w:rPr>
          <w:rFonts w:ascii="TH SarabunPSK" w:hAnsi="TH SarabunPSK"/>
          <w:color w:val="403152"/>
          <w:sz w:val="40"/>
          <w:szCs w:val="40"/>
        </w:rPr>
        <w:t xml:space="preserve">  2  </w:t>
      </w:r>
      <w:r w:rsidRPr="000C79FA">
        <w:rPr>
          <w:rFonts w:ascii="TH SarabunPSK" w:hAnsi="TH SarabunPSK"/>
          <w:color w:val="403152"/>
          <w:sz w:val="40"/>
          <w:szCs w:val="40"/>
          <w:cs/>
        </w:rPr>
        <w:t>มกราคม</w:t>
      </w:r>
      <w:r w:rsidRPr="000C79FA">
        <w:rPr>
          <w:rFonts w:ascii="TH SarabunPSK" w:hAnsi="TH SarabunPSK"/>
          <w:color w:val="403152"/>
          <w:sz w:val="40"/>
          <w:szCs w:val="40"/>
        </w:rPr>
        <w:t xml:space="preserve">  -  </w:t>
      </w:r>
      <w:r w:rsidRPr="000C79FA">
        <w:rPr>
          <w:rFonts w:ascii="TH SarabunPSK" w:hAnsi="TH SarabunPSK" w:hint="cs"/>
          <w:color w:val="403152"/>
          <w:sz w:val="40"/>
          <w:szCs w:val="40"/>
          <w:cs/>
        </w:rPr>
        <w:t>28  กุมภาพันธ์  2561  โดยจะคิดอัตราภาษี</w:t>
      </w:r>
      <w:r w:rsidRPr="000C79FA">
        <w:rPr>
          <w:rFonts w:ascii="TH SarabunPSK" w:hAnsi="TH SarabunPSK"/>
          <w:color w:val="403152"/>
          <w:sz w:val="40"/>
          <w:szCs w:val="40"/>
          <w:cs/>
        </w:rPr>
        <w:t>ร้อยละ</w:t>
      </w:r>
      <w:r w:rsidRPr="000C79FA">
        <w:rPr>
          <w:rFonts w:ascii="TH SarabunPSK" w:hAnsi="TH SarabunPSK"/>
          <w:color w:val="403152"/>
          <w:sz w:val="40"/>
          <w:szCs w:val="40"/>
        </w:rPr>
        <w:t xml:space="preserve">  12.5  </w:t>
      </w:r>
      <w:r w:rsidRPr="000C79FA">
        <w:rPr>
          <w:rFonts w:ascii="TH SarabunPSK" w:hAnsi="TH SarabunPSK"/>
          <w:color w:val="403152"/>
          <w:sz w:val="40"/>
          <w:szCs w:val="40"/>
          <w:cs/>
        </w:rPr>
        <w:t>ของค่ารายปี</w:t>
      </w:r>
      <w:r w:rsidRPr="000C79FA">
        <w:rPr>
          <w:rFonts w:ascii="TH SarabunPSK" w:hAnsi="TH SarabunPSK"/>
          <w:color w:val="403152"/>
          <w:sz w:val="40"/>
          <w:szCs w:val="40"/>
        </w:rPr>
        <w:t xml:space="preserve"> </w:t>
      </w:r>
    </w:p>
    <w:p w:rsidR="000B37EF" w:rsidRPr="000C79FA" w:rsidRDefault="000B37EF" w:rsidP="000B37EF">
      <w:pPr>
        <w:spacing w:before="100" w:beforeAutospacing="1" w:after="100" w:afterAutospacing="1"/>
        <w:rPr>
          <w:rFonts w:ascii="TH SarabunPSK" w:hAnsi="TH SarabunPSK"/>
          <w:b/>
          <w:bCs/>
          <w:color w:val="403152"/>
          <w:sz w:val="40"/>
          <w:szCs w:val="40"/>
        </w:rPr>
      </w:pPr>
      <w:r w:rsidRPr="000C79FA">
        <w:rPr>
          <w:rFonts w:ascii="TH SarabunPSK" w:hAnsi="TH SarabunPSK"/>
          <w:b/>
          <w:bCs/>
          <w:color w:val="403152"/>
          <w:sz w:val="40"/>
          <w:szCs w:val="40"/>
        </w:rPr>
        <w:t xml:space="preserve">       </w:t>
      </w:r>
      <w:r w:rsidRPr="000C79FA">
        <w:rPr>
          <w:rFonts w:ascii="TH SarabunPSK" w:hAnsi="TH SarabunPSK"/>
          <w:b/>
          <w:bCs/>
          <w:color w:val="403152"/>
          <w:sz w:val="40"/>
          <w:szCs w:val="40"/>
          <w:cs/>
        </w:rPr>
        <w:t>อัตราโทษและค่าปรับ</w:t>
      </w:r>
      <w:r w:rsidRPr="000C79FA">
        <w:rPr>
          <w:rFonts w:ascii="TH SarabunPSK" w:hAnsi="TH SarabunPSK"/>
          <w:b/>
          <w:bCs/>
          <w:color w:val="403152"/>
          <w:sz w:val="40"/>
          <w:szCs w:val="40"/>
        </w:rPr>
        <w:t xml:space="preserve"> </w:t>
      </w:r>
    </w:p>
    <w:p w:rsidR="000B37EF" w:rsidRPr="000C79FA" w:rsidRDefault="000B37EF" w:rsidP="000B37EF">
      <w:pPr>
        <w:spacing w:before="100" w:beforeAutospacing="1" w:after="100" w:afterAutospacing="1"/>
        <w:rPr>
          <w:rFonts w:ascii="TH SarabunPSK" w:hAnsi="TH SarabunPSK"/>
          <w:b/>
          <w:bCs/>
          <w:color w:val="403152"/>
          <w:sz w:val="40"/>
          <w:szCs w:val="40"/>
        </w:rPr>
      </w:pPr>
      <w:r w:rsidRPr="000C79FA">
        <w:rPr>
          <w:rFonts w:ascii="TH SarabunPSK" w:hAnsi="TH SarabunPSK"/>
          <w:color w:val="403152"/>
          <w:sz w:val="40"/>
          <w:szCs w:val="40"/>
        </w:rPr>
        <w:sym w:font="Wingdings 2" w:char="F096"/>
      </w:r>
      <w:r w:rsidRPr="000C79FA">
        <w:rPr>
          <w:rFonts w:ascii="TH SarabunPSK" w:hAnsi="TH SarabunPSK"/>
          <w:color w:val="403152"/>
          <w:sz w:val="40"/>
          <w:szCs w:val="40"/>
        </w:rPr>
        <w:t xml:space="preserve">   </w:t>
      </w:r>
      <w:r w:rsidRPr="000C79FA">
        <w:rPr>
          <w:rFonts w:ascii="TH SarabunPSK" w:hAnsi="TH SarabunPSK"/>
          <w:color w:val="403152"/>
          <w:sz w:val="40"/>
          <w:szCs w:val="40"/>
          <w:cs/>
        </w:rPr>
        <w:t>ผู้ใดละเลยไม่ยื่นแบบแสดงรายการมีความผิดโทษปรับไม่เกิน</w:t>
      </w:r>
      <w:r w:rsidRPr="000C79FA">
        <w:rPr>
          <w:rFonts w:ascii="TH SarabunPSK" w:hAnsi="TH SarabunPSK"/>
          <w:color w:val="403152"/>
          <w:sz w:val="40"/>
          <w:szCs w:val="40"/>
        </w:rPr>
        <w:t xml:space="preserve">  200  </w:t>
      </w:r>
      <w:r w:rsidRPr="000C79FA">
        <w:rPr>
          <w:rFonts w:ascii="TH SarabunPSK" w:hAnsi="TH SarabunPSK"/>
          <w:color w:val="403152"/>
          <w:sz w:val="40"/>
          <w:szCs w:val="40"/>
          <w:cs/>
        </w:rPr>
        <w:t>บาท</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และเรียกเก็บภาษีย้อนหลัง</w:t>
      </w:r>
    </w:p>
    <w:p w:rsidR="000B37EF" w:rsidRPr="000C79FA" w:rsidRDefault="000B37EF" w:rsidP="000B37EF">
      <w:pPr>
        <w:rPr>
          <w:rFonts w:ascii="TH SarabunPSK" w:hAnsi="TH SarabunPSK"/>
          <w:color w:val="403152"/>
          <w:sz w:val="40"/>
          <w:szCs w:val="40"/>
        </w:rPr>
      </w:pPr>
      <w:r w:rsidRPr="000C79FA">
        <w:rPr>
          <w:rFonts w:ascii="TH SarabunPSK" w:hAnsi="TH SarabunPSK"/>
          <w:color w:val="403152"/>
          <w:sz w:val="40"/>
          <w:szCs w:val="40"/>
          <w:cs/>
        </w:rPr>
        <w:t>ไม่เกิน</w:t>
      </w:r>
      <w:r w:rsidRPr="000C79FA">
        <w:rPr>
          <w:rFonts w:ascii="TH SarabunPSK" w:hAnsi="TH SarabunPSK"/>
          <w:color w:val="403152"/>
          <w:sz w:val="40"/>
          <w:szCs w:val="40"/>
        </w:rPr>
        <w:t xml:space="preserve">  10  </w:t>
      </w:r>
      <w:r w:rsidRPr="000C79FA">
        <w:rPr>
          <w:rFonts w:ascii="TH SarabunPSK" w:hAnsi="TH SarabunPSK"/>
          <w:color w:val="403152"/>
          <w:sz w:val="40"/>
          <w:szCs w:val="40"/>
          <w:cs/>
        </w:rPr>
        <w:t>ปี</w:t>
      </w:r>
      <w:r w:rsidRPr="000C79FA">
        <w:rPr>
          <w:rFonts w:ascii="TH SarabunPSK" w:hAnsi="TH SarabunPSK"/>
          <w:color w:val="403152"/>
          <w:sz w:val="40"/>
          <w:szCs w:val="40"/>
        </w:rPr>
        <w:t xml:space="preserve"> </w:t>
      </w:r>
    </w:p>
    <w:p w:rsidR="000B37EF" w:rsidRPr="000C79FA" w:rsidRDefault="000B37EF" w:rsidP="000B37EF">
      <w:pPr>
        <w:spacing w:after="120"/>
        <w:rPr>
          <w:rFonts w:ascii="TH SarabunPSK" w:hAnsi="TH SarabunPSK"/>
          <w:color w:val="403152"/>
          <w:sz w:val="40"/>
          <w:szCs w:val="40"/>
        </w:rPr>
      </w:pPr>
      <w:r w:rsidRPr="000C79FA">
        <w:rPr>
          <w:rFonts w:ascii="TH SarabunPSK" w:hAnsi="TH SarabunPSK"/>
          <w:color w:val="403152"/>
          <w:sz w:val="40"/>
          <w:szCs w:val="40"/>
        </w:rPr>
        <w:sym w:font="Wingdings 2" w:char="F096"/>
      </w:r>
      <w:r w:rsidRPr="000C79FA">
        <w:rPr>
          <w:rFonts w:ascii="TH SarabunPSK" w:hAnsi="TH SarabunPSK"/>
          <w:color w:val="403152"/>
          <w:sz w:val="40"/>
          <w:szCs w:val="40"/>
        </w:rPr>
        <w:t xml:space="preserve">   </w:t>
      </w:r>
      <w:r w:rsidRPr="000C79FA">
        <w:rPr>
          <w:rFonts w:ascii="TH SarabunPSK" w:hAnsi="TH SarabunPSK"/>
          <w:color w:val="403152"/>
          <w:sz w:val="40"/>
          <w:szCs w:val="40"/>
          <w:cs/>
        </w:rPr>
        <w:t>ถ้าชำระค่าภาษีเกินกำหนด</w:t>
      </w:r>
      <w:r w:rsidRPr="000C79FA">
        <w:rPr>
          <w:rFonts w:ascii="TH SarabunPSK" w:hAnsi="TH SarabunPSK"/>
          <w:color w:val="403152"/>
          <w:sz w:val="40"/>
          <w:szCs w:val="40"/>
        </w:rPr>
        <w:t xml:space="preserve">  30  </w:t>
      </w:r>
      <w:r w:rsidRPr="000C79FA">
        <w:rPr>
          <w:rFonts w:ascii="TH SarabunPSK" w:hAnsi="TH SarabunPSK"/>
          <w:color w:val="403152"/>
          <w:sz w:val="40"/>
          <w:szCs w:val="40"/>
          <w:cs/>
        </w:rPr>
        <w:t>วัน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นับแต่วันถ</w:t>
      </w:r>
      <w:r w:rsidRPr="000C79FA">
        <w:rPr>
          <w:rFonts w:ascii="TH SarabunPSK" w:hAnsi="TH SarabunPSK" w:hint="cs"/>
          <w:color w:val="403152"/>
          <w:sz w:val="40"/>
          <w:szCs w:val="40"/>
          <w:cs/>
        </w:rPr>
        <w:t>ั</w:t>
      </w:r>
      <w:r w:rsidRPr="000C79FA">
        <w:rPr>
          <w:rFonts w:ascii="TH SarabunPSK" w:hAnsi="TH SarabunPSK"/>
          <w:color w:val="403152"/>
          <w:sz w:val="40"/>
          <w:szCs w:val="40"/>
          <w:cs/>
        </w:rPr>
        <w:t>ดจากวันที่ได้รับแจ้งจากเจ้าหน้าที่ประเมิน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ให้เสียเงินเพิ่ม</w:t>
      </w:r>
      <w:r w:rsidRPr="000C79FA">
        <w:rPr>
          <w:rFonts w:ascii="TH SarabunPSK" w:hAnsi="TH SarabunPSK"/>
          <w:color w:val="403152"/>
          <w:sz w:val="40"/>
          <w:szCs w:val="40"/>
        </w:rPr>
        <w:t xml:space="preserve">  </w:t>
      </w:r>
      <w:r w:rsidRPr="000C79FA">
        <w:rPr>
          <w:rFonts w:ascii="TH SarabunPSK" w:hAnsi="TH SarabunPSK"/>
          <w:color w:val="403152"/>
          <w:sz w:val="40"/>
          <w:szCs w:val="40"/>
          <w:cs/>
        </w:rPr>
        <w:t>ดังนี้</w:t>
      </w:r>
      <w:r w:rsidRPr="000C79FA">
        <w:rPr>
          <w:rFonts w:ascii="TH SarabunPSK" w:hAnsi="TH SarabunPSK"/>
          <w:color w:val="403152"/>
          <w:sz w:val="40"/>
          <w:szCs w:val="40"/>
        </w:rPr>
        <w:t xml:space="preserve">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ไม่เกิน</w:t>
      </w:r>
      <w:r w:rsidRPr="000C79FA">
        <w:rPr>
          <w:rFonts w:ascii="TH SarabunPSK" w:hAnsi="TH SarabunPSK"/>
          <w:color w:val="403152"/>
          <w:sz w:val="40"/>
          <w:szCs w:val="40"/>
        </w:rPr>
        <w:t xml:space="preserve">  1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เสีย</w:t>
      </w:r>
      <w:r w:rsidRPr="000C79FA">
        <w:rPr>
          <w:rFonts w:ascii="TH SarabunPSK" w:hAnsi="TH SarabunPSK" w:hint="cs"/>
          <w:color w:val="403152"/>
          <w:sz w:val="40"/>
          <w:szCs w:val="40"/>
          <w:cs/>
        </w:rPr>
        <w:t>เงินเพิ่มร้อยละ</w:t>
      </w:r>
      <w:r w:rsidRPr="000C79FA">
        <w:rPr>
          <w:rFonts w:ascii="TH SarabunPSK" w:hAnsi="TH SarabunPSK"/>
          <w:color w:val="403152"/>
          <w:sz w:val="40"/>
          <w:szCs w:val="40"/>
        </w:rPr>
        <w:t xml:space="preserve">  2.5%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เกิน</w:t>
      </w:r>
      <w:r w:rsidRPr="000C79FA">
        <w:rPr>
          <w:rFonts w:ascii="TH SarabunPSK" w:hAnsi="TH SarabunPSK"/>
          <w:color w:val="403152"/>
          <w:sz w:val="40"/>
          <w:szCs w:val="40"/>
        </w:rPr>
        <w:t xml:space="preserve">  1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แต่ไม่เกิน</w:t>
      </w:r>
      <w:r w:rsidRPr="000C79FA">
        <w:rPr>
          <w:rFonts w:ascii="TH SarabunPSK" w:hAnsi="TH SarabunPSK"/>
          <w:color w:val="403152"/>
          <w:sz w:val="40"/>
          <w:szCs w:val="40"/>
        </w:rPr>
        <w:t xml:space="preserve">  2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เสียเงิน</w:t>
      </w:r>
      <w:r w:rsidRPr="000C79FA">
        <w:rPr>
          <w:rFonts w:ascii="TH SarabunPSK" w:hAnsi="TH SarabunPSK"/>
          <w:color w:val="403152"/>
          <w:sz w:val="40"/>
          <w:szCs w:val="40"/>
          <w:cs/>
        </w:rPr>
        <w:t>เพิ่ม</w:t>
      </w:r>
      <w:r w:rsidRPr="000C79FA">
        <w:rPr>
          <w:rFonts w:ascii="TH SarabunPSK" w:hAnsi="TH SarabunPSK" w:hint="cs"/>
          <w:color w:val="403152"/>
          <w:sz w:val="40"/>
          <w:szCs w:val="40"/>
          <w:cs/>
        </w:rPr>
        <w:t>ร้อยละ</w:t>
      </w:r>
      <w:r w:rsidRPr="000C79FA">
        <w:rPr>
          <w:rFonts w:ascii="TH SarabunPSK" w:hAnsi="TH SarabunPSK"/>
          <w:color w:val="403152"/>
          <w:sz w:val="40"/>
          <w:szCs w:val="40"/>
        </w:rPr>
        <w:t xml:space="preserve">  5%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เกิน</w:t>
      </w:r>
      <w:r w:rsidRPr="000C79FA">
        <w:rPr>
          <w:rFonts w:ascii="TH SarabunPSK" w:hAnsi="TH SarabunPSK"/>
          <w:color w:val="403152"/>
          <w:sz w:val="40"/>
          <w:szCs w:val="40"/>
        </w:rPr>
        <w:t xml:space="preserve">  2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แต่ไม่เกิน</w:t>
      </w:r>
      <w:r w:rsidRPr="000C79FA">
        <w:rPr>
          <w:rFonts w:ascii="TH SarabunPSK" w:hAnsi="TH SarabunPSK"/>
          <w:color w:val="403152"/>
          <w:sz w:val="40"/>
          <w:szCs w:val="40"/>
        </w:rPr>
        <w:t xml:space="preserve">  3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เสียเงิน</w:t>
      </w:r>
      <w:r w:rsidRPr="000C79FA">
        <w:rPr>
          <w:rFonts w:ascii="TH SarabunPSK" w:hAnsi="TH SarabunPSK"/>
          <w:color w:val="403152"/>
          <w:sz w:val="40"/>
          <w:szCs w:val="40"/>
          <w:cs/>
        </w:rPr>
        <w:t>เพิ่ม</w:t>
      </w:r>
      <w:r w:rsidRPr="000C79FA">
        <w:rPr>
          <w:rFonts w:ascii="TH SarabunPSK" w:hAnsi="TH SarabunPSK" w:hint="cs"/>
          <w:color w:val="403152"/>
          <w:sz w:val="40"/>
          <w:szCs w:val="40"/>
          <w:cs/>
        </w:rPr>
        <w:t>ร้อยละ</w:t>
      </w:r>
      <w:r w:rsidRPr="000C79FA">
        <w:rPr>
          <w:rFonts w:ascii="TH SarabunPSK" w:hAnsi="TH SarabunPSK"/>
          <w:color w:val="403152"/>
          <w:sz w:val="40"/>
          <w:szCs w:val="40"/>
        </w:rPr>
        <w:t xml:space="preserve">  7.5%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เกิน</w:t>
      </w:r>
      <w:r w:rsidRPr="000C79FA">
        <w:rPr>
          <w:rFonts w:ascii="TH SarabunPSK" w:hAnsi="TH SarabunPSK"/>
          <w:color w:val="403152"/>
          <w:sz w:val="40"/>
          <w:szCs w:val="40"/>
        </w:rPr>
        <w:t>  3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แต่ไม่เกิน</w:t>
      </w:r>
      <w:r w:rsidRPr="000C79FA">
        <w:rPr>
          <w:rFonts w:ascii="TH SarabunPSK" w:hAnsi="TH SarabunPSK"/>
          <w:color w:val="403152"/>
          <w:sz w:val="40"/>
          <w:szCs w:val="40"/>
        </w:rPr>
        <w:t xml:space="preserve">  4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เสียเงิน</w:t>
      </w:r>
      <w:r w:rsidRPr="000C79FA">
        <w:rPr>
          <w:rFonts w:ascii="TH SarabunPSK" w:hAnsi="TH SarabunPSK"/>
          <w:color w:val="403152"/>
          <w:sz w:val="40"/>
          <w:szCs w:val="40"/>
          <w:cs/>
        </w:rPr>
        <w:t>เพิ่ม</w:t>
      </w:r>
      <w:r w:rsidRPr="000C79FA">
        <w:rPr>
          <w:rFonts w:ascii="TH SarabunPSK" w:hAnsi="TH SarabunPSK" w:hint="cs"/>
          <w:color w:val="403152"/>
          <w:sz w:val="40"/>
          <w:szCs w:val="40"/>
          <w:cs/>
        </w:rPr>
        <w:t>ร้อยละ</w:t>
      </w:r>
      <w:r w:rsidRPr="000C79FA">
        <w:rPr>
          <w:rFonts w:ascii="TH SarabunPSK" w:hAnsi="TH SarabunPSK"/>
          <w:color w:val="403152"/>
          <w:sz w:val="40"/>
          <w:szCs w:val="40"/>
        </w:rPr>
        <w:t xml:space="preserve">  10% </w:t>
      </w:r>
    </w:p>
    <w:p w:rsidR="000B37EF" w:rsidRDefault="000B37EF" w:rsidP="000B37EF">
      <w:pPr>
        <w:spacing w:after="120"/>
        <w:rPr>
          <w:rFonts w:ascii="TH SarabunPSK" w:hAnsi="TH SarabunPSK"/>
          <w:b/>
          <w:bCs/>
          <w:color w:val="984806"/>
          <w:sz w:val="40"/>
          <w:szCs w:val="40"/>
          <w:u w:val="single"/>
        </w:rPr>
      </w:pPr>
    </w:p>
    <w:p w:rsidR="000B37EF" w:rsidRDefault="000B37EF" w:rsidP="000B37EF">
      <w:pPr>
        <w:spacing w:after="120"/>
        <w:jc w:val="right"/>
        <w:rPr>
          <w:rFonts w:ascii="TH SarabunPSK" w:hAnsi="TH SarabunPSK"/>
          <w:b/>
          <w:bCs/>
          <w:color w:val="984806"/>
          <w:sz w:val="40"/>
          <w:szCs w:val="40"/>
          <w:u w:val="single"/>
        </w:rPr>
      </w:pPr>
    </w:p>
    <w:p w:rsidR="000B37EF" w:rsidRPr="00791905" w:rsidRDefault="000B37EF" w:rsidP="000B37EF">
      <w:pPr>
        <w:spacing w:after="120"/>
        <w:jc w:val="center"/>
        <w:rPr>
          <w:rFonts w:ascii="TH SarabunPSK" w:hAnsi="TH SarabunPSK"/>
          <w:b/>
          <w:bCs/>
          <w:color w:val="984806"/>
          <w:sz w:val="40"/>
          <w:szCs w:val="40"/>
          <w:u w:val="single"/>
        </w:rPr>
      </w:pPr>
      <w:r w:rsidRPr="000C79FA">
        <w:rPr>
          <w:rFonts w:ascii="TH SarabunPSK" w:hAnsi="TH SarabunPSK" w:hint="cs"/>
          <w:b/>
          <w:bCs/>
          <w:color w:val="984806"/>
          <w:sz w:val="96"/>
          <w:szCs w:val="96"/>
          <w:u w:val="single"/>
          <w:cs/>
        </w:rPr>
        <w:t>ภาษีป้าย</w:t>
      </w:r>
      <w:r w:rsidRPr="000C79FA">
        <w:rPr>
          <w:noProof/>
          <w:sz w:val="96"/>
          <w:szCs w:val="96"/>
        </w:rPr>
        <w:t xml:space="preserve">                                                                  </w:t>
      </w:r>
      <w:r>
        <w:rPr>
          <w:noProof/>
        </w:rPr>
        <w:drawing>
          <wp:inline distT="0" distB="0" distL="0" distR="0">
            <wp:extent cx="942975" cy="942975"/>
            <wp:effectExtent l="0" t="0" r="9525" b="9525"/>
            <wp:docPr id="2" name="รูปภาพ 2" descr="คำอธิบาย: ผลการค้นหารูปภาพสำหรับ รูปป้าย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ผลการค้นหารูปภาพสำหรับ รูปป้ายการ์ตู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B37EF" w:rsidRPr="000C79FA" w:rsidRDefault="000B37EF" w:rsidP="000B37EF">
      <w:pPr>
        <w:spacing w:after="120"/>
        <w:ind w:firstLine="357"/>
        <w:rPr>
          <w:rFonts w:ascii="TH SarabunPSK" w:hAnsi="TH SarabunPSK"/>
          <w:color w:val="984806"/>
          <w:sz w:val="48"/>
          <w:szCs w:val="48"/>
        </w:rPr>
      </w:pPr>
      <w:r w:rsidRPr="000C79FA">
        <w:rPr>
          <w:rFonts w:ascii="TH SarabunPSK" w:hAnsi="TH SarabunPSK"/>
          <w:color w:val="984806"/>
          <w:sz w:val="48"/>
          <w:szCs w:val="48"/>
          <w:cs/>
        </w:rPr>
        <w:t>คือ</w:t>
      </w:r>
      <w:r w:rsidRPr="000C79FA">
        <w:rPr>
          <w:rFonts w:ascii="TH SarabunPSK" w:hAnsi="TH SarabunPSK" w:hint="cs"/>
          <w:color w:val="984806"/>
          <w:sz w:val="48"/>
          <w:szCs w:val="48"/>
          <w:cs/>
        </w:rPr>
        <w:t xml:space="preserve">  </w:t>
      </w:r>
      <w:r w:rsidRPr="000C79FA">
        <w:rPr>
          <w:rFonts w:ascii="TH SarabunPSK" w:hAnsi="TH SarabunPSK"/>
          <w:color w:val="984806"/>
          <w:sz w:val="48"/>
          <w:szCs w:val="48"/>
          <w:cs/>
        </w:rPr>
        <w:t>ภาษีที่จัดเก็บจากเจ้าของป้ายที่แสดงชื่อยี่ห้อหรือเครื่องหมายที่ใช้ประกอบการค้าหรือการโฆษณาการค้าเพ</w:t>
      </w:r>
      <w:r w:rsidRPr="000C79FA">
        <w:rPr>
          <w:rFonts w:ascii="TH SarabunPSK" w:hAnsi="TH SarabunPSK" w:hint="cs"/>
          <w:color w:val="984806"/>
          <w:sz w:val="48"/>
          <w:szCs w:val="48"/>
          <w:cs/>
        </w:rPr>
        <w:t>ื่อ</w:t>
      </w:r>
      <w:r w:rsidRPr="000C79FA">
        <w:rPr>
          <w:rFonts w:ascii="TH SarabunPSK" w:hAnsi="TH SarabunPSK"/>
          <w:color w:val="984806"/>
          <w:sz w:val="48"/>
          <w:szCs w:val="48"/>
          <w:cs/>
        </w:rPr>
        <w:t>หารายได้</w:t>
      </w:r>
      <w:r w:rsidRPr="000C79FA">
        <w:rPr>
          <w:rFonts w:ascii="TH SarabunPSK" w:hAnsi="TH SarabunPSK"/>
          <w:color w:val="984806"/>
          <w:sz w:val="48"/>
          <w:szCs w:val="48"/>
        </w:rPr>
        <w:t>  </w:t>
      </w:r>
      <w:r w:rsidRPr="000C79FA">
        <w:rPr>
          <w:rFonts w:ascii="TH SarabunPSK" w:hAnsi="TH SarabunPSK"/>
          <w:color w:val="984806"/>
          <w:sz w:val="48"/>
          <w:szCs w:val="48"/>
          <w:cs/>
        </w:rPr>
        <w:t>โดยต้องเสียภาษีป้าย</w:t>
      </w:r>
      <w:r w:rsidRPr="000C79FA">
        <w:rPr>
          <w:rFonts w:ascii="TH SarabunPSK" w:hAnsi="TH SarabunPSK"/>
          <w:color w:val="984806"/>
          <w:sz w:val="48"/>
          <w:szCs w:val="48"/>
        </w:rPr>
        <w:t xml:space="preserve"> (</w:t>
      </w:r>
      <w:proofErr w:type="spellStart"/>
      <w:r w:rsidRPr="000C79FA">
        <w:rPr>
          <w:rFonts w:ascii="TH SarabunPSK" w:hAnsi="TH SarabunPSK"/>
          <w:color w:val="984806"/>
          <w:sz w:val="48"/>
          <w:szCs w:val="48"/>
          <w:cs/>
        </w:rPr>
        <w:t>ภ.ป</w:t>
      </w:r>
      <w:proofErr w:type="spellEnd"/>
      <w:r w:rsidRPr="000C79FA">
        <w:rPr>
          <w:rFonts w:ascii="TH SarabunPSK" w:hAnsi="TH SarabunPSK"/>
          <w:color w:val="984806"/>
          <w:sz w:val="48"/>
          <w:szCs w:val="48"/>
          <w:cs/>
        </w:rPr>
        <w:t>.</w:t>
      </w:r>
      <w:r w:rsidRPr="000C79FA">
        <w:rPr>
          <w:rFonts w:ascii="TH SarabunPSK" w:hAnsi="TH SarabunPSK"/>
          <w:color w:val="984806"/>
          <w:sz w:val="48"/>
          <w:szCs w:val="48"/>
        </w:rPr>
        <w:t>1)</w:t>
      </w:r>
    </w:p>
    <w:p w:rsidR="000B37EF" w:rsidRPr="000C79FA" w:rsidRDefault="000B37EF" w:rsidP="000B37EF">
      <w:pPr>
        <w:spacing w:after="120"/>
        <w:ind w:firstLine="357"/>
        <w:rPr>
          <w:rFonts w:ascii="TH SarabunPSK" w:hAnsi="TH SarabunPSK"/>
          <w:color w:val="984806"/>
          <w:sz w:val="48"/>
          <w:szCs w:val="48"/>
        </w:rPr>
      </w:pPr>
      <w:r w:rsidRPr="000C79FA">
        <w:rPr>
          <w:rFonts w:ascii="TH SarabunPSK" w:hAnsi="TH SarabunPSK"/>
          <w:b/>
          <w:bCs/>
          <w:color w:val="984806"/>
          <w:sz w:val="48"/>
          <w:szCs w:val="48"/>
        </w:rPr>
        <w:sym w:font="Wingdings 2" w:char="F0F3"/>
      </w:r>
      <w:r w:rsidRPr="000C79FA">
        <w:rPr>
          <w:rFonts w:ascii="TH SarabunPSK" w:hAnsi="TH SarabunPSK"/>
          <w:b/>
          <w:bCs/>
          <w:color w:val="984806"/>
          <w:sz w:val="48"/>
          <w:szCs w:val="48"/>
        </w:rPr>
        <w:t>     </w:t>
      </w:r>
      <w:r w:rsidRPr="000C79FA">
        <w:rPr>
          <w:rFonts w:ascii="TH SarabunPSK" w:hAnsi="TH SarabunPSK"/>
          <w:b/>
          <w:bCs/>
          <w:color w:val="984806"/>
          <w:sz w:val="48"/>
          <w:szCs w:val="48"/>
          <w:cs/>
        </w:rPr>
        <w:t>การยื่นแบบแสดงรายการภาษีป้าย</w:t>
      </w:r>
      <w:r w:rsidRPr="000C79FA">
        <w:rPr>
          <w:rFonts w:ascii="TH SarabunPSK" w:hAnsi="TH SarabunPSK"/>
          <w:color w:val="984806"/>
          <w:sz w:val="48"/>
          <w:szCs w:val="48"/>
        </w:rPr>
        <w:t xml:space="preserve"> </w:t>
      </w:r>
      <w:r w:rsidRPr="000C79FA">
        <w:rPr>
          <w:rFonts w:ascii="TH SarabunPSK" w:hAnsi="TH SarabunPSK"/>
          <w:color w:val="984806"/>
          <w:sz w:val="48"/>
          <w:szCs w:val="48"/>
        </w:rPr>
        <w:br/>
        <w:t xml:space="preserve">     </w:t>
      </w:r>
      <w:r w:rsidRPr="000C79FA">
        <w:rPr>
          <w:rFonts w:ascii="TH SarabunPSK" w:hAnsi="TH SarabunPSK"/>
          <w:color w:val="984806"/>
          <w:sz w:val="48"/>
          <w:szCs w:val="48"/>
          <w:cs/>
        </w:rPr>
        <w:t>อัตราภาษีป้ายจะเก็บตามเนื้อที่ของป้ายโดยเอาส่วนกว้างที่สุดของป้ายเป็นตารางเซนติเมตร</w:t>
      </w:r>
      <w:r w:rsidRPr="000C79FA">
        <w:rPr>
          <w:rFonts w:ascii="TH SarabunPSK" w:hAnsi="TH SarabunPSK"/>
          <w:color w:val="984806"/>
          <w:sz w:val="48"/>
          <w:szCs w:val="48"/>
        </w:rPr>
        <w:t>  </w:t>
      </w:r>
      <w:r w:rsidRPr="000C79FA">
        <w:rPr>
          <w:rFonts w:ascii="TH SarabunPSK" w:hAnsi="TH SarabunPSK"/>
          <w:color w:val="984806"/>
          <w:sz w:val="48"/>
          <w:szCs w:val="48"/>
          <w:cs/>
        </w:rPr>
        <w:t>แล้วคิดค่าภาษีป้ายตามประกาศกระทรวงมหาดไทยดังนี้</w:t>
      </w:r>
      <w:r w:rsidRPr="000C79FA">
        <w:rPr>
          <w:rFonts w:ascii="TH SarabunPSK" w:hAnsi="TH SarabunPSK"/>
          <w:color w:val="984806"/>
          <w:sz w:val="48"/>
          <w:szCs w:val="48"/>
        </w:rPr>
        <w:t xml:space="preserve"> </w:t>
      </w:r>
    </w:p>
    <w:p w:rsidR="000B37EF" w:rsidRPr="000C79FA" w:rsidRDefault="000B37EF" w:rsidP="000B37EF">
      <w:pPr>
        <w:numPr>
          <w:ilvl w:val="0"/>
          <w:numId w:val="2"/>
        </w:numPr>
        <w:spacing w:before="100" w:beforeAutospacing="1" w:after="100" w:afterAutospacing="1"/>
        <w:rPr>
          <w:rFonts w:ascii="TH SarabunPSK" w:hAnsi="TH SarabunPSK"/>
          <w:color w:val="984806"/>
          <w:sz w:val="48"/>
          <w:szCs w:val="48"/>
        </w:rPr>
      </w:pPr>
      <w:r w:rsidRPr="000C79FA">
        <w:rPr>
          <w:rFonts w:ascii="TH SarabunPSK" w:hAnsi="TH SarabunPSK"/>
          <w:color w:val="984806"/>
          <w:sz w:val="48"/>
          <w:szCs w:val="48"/>
          <w:cs/>
        </w:rPr>
        <w:t>ป้ายภาษาไทยล้วน</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อัตรา</w:t>
      </w:r>
      <w:r w:rsidRPr="000C79FA">
        <w:rPr>
          <w:rFonts w:ascii="TH SarabunPSK" w:hAnsi="TH SarabunPSK"/>
          <w:color w:val="984806"/>
          <w:sz w:val="48"/>
          <w:szCs w:val="48"/>
        </w:rPr>
        <w:t xml:space="preserve">  3  </w:t>
      </w:r>
      <w:r w:rsidRPr="000C79FA">
        <w:rPr>
          <w:rFonts w:ascii="TH SarabunPSK" w:hAnsi="TH SarabunPSK"/>
          <w:color w:val="984806"/>
          <w:sz w:val="48"/>
          <w:szCs w:val="48"/>
          <w:cs/>
        </w:rPr>
        <w:t>บาท</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ต่อ</w:t>
      </w:r>
      <w:r w:rsidRPr="000C79FA">
        <w:rPr>
          <w:rFonts w:ascii="TH SarabunPSK" w:hAnsi="TH SarabunPSK"/>
          <w:color w:val="984806"/>
          <w:sz w:val="48"/>
          <w:szCs w:val="48"/>
        </w:rPr>
        <w:t xml:space="preserve">  500  </w:t>
      </w:r>
      <w:r w:rsidRPr="000C79FA">
        <w:rPr>
          <w:rFonts w:ascii="TH SarabunPSK" w:hAnsi="TH SarabunPSK"/>
          <w:color w:val="984806"/>
          <w:sz w:val="48"/>
          <w:szCs w:val="48"/>
          <w:cs/>
        </w:rPr>
        <w:t>ตารางเซนติเมตร</w:t>
      </w:r>
      <w:r w:rsidRPr="000C79FA">
        <w:rPr>
          <w:rFonts w:ascii="TH SarabunPSK" w:hAnsi="TH SarabunPSK"/>
          <w:color w:val="984806"/>
          <w:sz w:val="48"/>
          <w:szCs w:val="48"/>
        </w:rPr>
        <w:t xml:space="preserve"> </w:t>
      </w:r>
    </w:p>
    <w:p w:rsidR="000B37EF" w:rsidRPr="000C79FA" w:rsidRDefault="000B37EF" w:rsidP="000B37EF">
      <w:pPr>
        <w:numPr>
          <w:ilvl w:val="0"/>
          <w:numId w:val="2"/>
        </w:numPr>
        <w:spacing w:before="100" w:beforeAutospacing="1" w:after="100" w:afterAutospacing="1"/>
        <w:rPr>
          <w:rFonts w:ascii="TH SarabunPSK" w:hAnsi="TH SarabunPSK"/>
          <w:color w:val="984806"/>
          <w:sz w:val="48"/>
          <w:szCs w:val="48"/>
        </w:rPr>
      </w:pPr>
      <w:r w:rsidRPr="000C79FA">
        <w:rPr>
          <w:rFonts w:ascii="TH SarabunPSK" w:hAnsi="TH SarabunPSK"/>
          <w:color w:val="984806"/>
          <w:sz w:val="48"/>
          <w:szCs w:val="48"/>
          <w:cs/>
        </w:rPr>
        <w:t>ป้ายภาษาไทยปนภาษาต่างประเทศ</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รูปภาพ</w:t>
      </w:r>
      <w:r w:rsidRPr="000C79FA">
        <w:rPr>
          <w:rFonts w:ascii="TH SarabunPSK" w:hAnsi="TH SarabunPSK"/>
          <w:color w:val="984806"/>
          <w:sz w:val="48"/>
          <w:szCs w:val="48"/>
        </w:rPr>
        <w:t xml:space="preserve">  </w:t>
      </w:r>
      <w:proofErr w:type="spellStart"/>
      <w:r w:rsidRPr="000C79FA">
        <w:rPr>
          <w:rFonts w:ascii="TH SarabunPSK" w:hAnsi="TH SarabunPSK"/>
          <w:color w:val="984806"/>
          <w:sz w:val="48"/>
          <w:szCs w:val="48"/>
          <w:cs/>
        </w:rPr>
        <w:t>โล</w:t>
      </w:r>
      <w:proofErr w:type="spellEnd"/>
      <w:r w:rsidRPr="000C79FA">
        <w:rPr>
          <w:rFonts w:ascii="TH SarabunPSK" w:hAnsi="TH SarabunPSK"/>
          <w:color w:val="984806"/>
          <w:sz w:val="48"/>
          <w:szCs w:val="48"/>
          <w:cs/>
        </w:rPr>
        <w:t>โก้</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หรือเครื่องหมายอัตรา</w:t>
      </w:r>
      <w:r w:rsidRPr="000C79FA">
        <w:rPr>
          <w:rFonts w:ascii="TH SarabunPSK" w:hAnsi="TH SarabunPSK"/>
          <w:color w:val="984806"/>
          <w:sz w:val="48"/>
          <w:szCs w:val="48"/>
        </w:rPr>
        <w:t xml:space="preserve">  20  </w:t>
      </w:r>
      <w:r w:rsidRPr="000C79FA">
        <w:rPr>
          <w:rFonts w:ascii="TH SarabunPSK" w:hAnsi="TH SarabunPSK"/>
          <w:color w:val="984806"/>
          <w:sz w:val="48"/>
          <w:szCs w:val="48"/>
          <w:cs/>
        </w:rPr>
        <w:t>บาท</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ต่อตารางเซนติเมตร</w:t>
      </w:r>
      <w:r w:rsidRPr="000C79FA">
        <w:rPr>
          <w:rFonts w:ascii="TH SarabunPSK" w:hAnsi="TH SarabunPSK"/>
          <w:color w:val="984806"/>
          <w:sz w:val="48"/>
          <w:szCs w:val="48"/>
        </w:rPr>
        <w:t xml:space="preserve"> </w:t>
      </w:r>
    </w:p>
    <w:p w:rsidR="000B37EF" w:rsidRPr="000C79FA" w:rsidRDefault="000B37EF" w:rsidP="000B37EF">
      <w:pPr>
        <w:numPr>
          <w:ilvl w:val="0"/>
          <w:numId w:val="2"/>
        </w:numPr>
        <w:tabs>
          <w:tab w:val="clear" w:pos="720"/>
          <w:tab w:val="num" w:pos="0"/>
        </w:tabs>
        <w:spacing w:before="100" w:beforeAutospacing="1" w:after="100" w:afterAutospacing="1"/>
        <w:rPr>
          <w:rFonts w:ascii="TH SarabunPSK" w:hAnsi="TH SarabunPSK"/>
          <w:color w:val="984806"/>
          <w:sz w:val="48"/>
          <w:szCs w:val="48"/>
        </w:rPr>
      </w:pPr>
      <w:r w:rsidRPr="000C79FA">
        <w:rPr>
          <w:rFonts w:ascii="TH SarabunPSK" w:hAnsi="TH SarabunPSK"/>
          <w:color w:val="984806"/>
          <w:sz w:val="48"/>
          <w:szCs w:val="48"/>
          <w:cs/>
        </w:rPr>
        <w:t>ป้ายที่ไม่มีอักษรไทยไม่ว่าจะมีภาพหรือเครื่องหมายใด ๆ</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หรือไม่</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หรือป้ายที่มีอักษรไทยบางส่วนหรือต่ำกว่าอักษรต่างประเทศ</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อัตรา</w:t>
      </w:r>
      <w:r w:rsidRPr="000C79FA">
        <w:rPr>
          <w:rFonts w:ascii="TH SarabunPSK" w:hAnsi="TH SarabunPSK"/>
          <w:color w:val="984806"/>
          <w:sz w:val="48"/>
          <w:szCs w:val="48"/>
        </w:rPr>
        <w:t xml:space="preserve">  40  </w:t>
      </w:r>
      <w:r w:rsidRPr="000C79FA">
        <w:rPr>
          <w:rFonts w:ascii="TH SarabunPSK" w:hAnsi="TH SarabunPSK"/>
          <w:color w:val="984806"/>
          <w:sz w:val="48"/>
          <w:szCs w:val="48"/>
          <w:cs/>
        </w:rPr>
        <w:t>บาท</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ต่อ</w:t>
      </w:r>
      <w:r w:rsidRPr="000C79FA">
        <w:rPr>
          <w:rFonts w:ascii="TH SarabunPSK" w:hAnsi="TH SarabunPSK"/>
          <w:color w:val="984806"/>
          <w:sz w:val="48"/>
          <w:szCs w:val="48"/>
        </w:rPr>
        <w:t xml:space="preserve">  500  </w:t>
      </w:r>
      <w:r w:rsidRPr="000C79FA">
        <w:rPr>
          <w:rFonts w:ascii="TH SarabunPSK" w:hAnsi="TH SarabunPSK"/>
          <w:color w:val="984806"/>
          <w:sz w:val="48"/>
          <w:szCs w:val="48"/>
          <w:cs/>
        </w:rPr>
        <w:t>ตารางเซนติเมตร</w:t>
      </w:r>
      <w:r w:rsidRPr="000C79FA">
        <w:rPr>
          <w:rFonts w:ascii="TH SarabunPSK" w:hAnsi="TH SarabunPSK"/>
          <w:color w:val="984806"/>
          <w:sz w:val="48"/>
          <w:szCs w:val="48"/>
        </w:rPr>
        <w:t xml:space="preserve"> </w:t>
      </w:r>
    </w:p>
    <w:p w:rsidR="000B37EF" w:rsidRPr="000C79FA" w:rsidRDefault="000B37EF" w:rsidP="000B37EF">
      <w:pPr>
        <w:numPr>
          <w:ilvl w:val="0"/>
          <w:numId w:val="2"/>
        </w:numPr>
        <w:tabs>
          <w:tab w:val="clear" w:pos="720"/>
          <w:tab w:val="num" w:pos="0"/>
        </w:tabs>
        <w:ind w:left="714" w:hanging="357"/>
        <w:rPr>
          <w:rFonts w:ascii="TH SarabunPSK" w:hAnsi="TH SarabunPSK"/>
          <w:color w:val="984806"/>
          <w:sz w:val="48"/>
          <w:szCs w:val="48"/>
        </w:rPr>
      </w:pPr>
      <w:r w:rsidRPr="000C79FA">
        <w:rPr>
          <w:rFonts w:ascii="TH SarabunPSK" w:hAnsi="TH SarabunPSK"/>
          <w:color w:val="984806"/>
          <w:sz w:val="48"/>
          <w:szCs w:val="48"/>
          <w:cs/>
        </w:rPr>
        <w:t>ป้ายทุกชนิดเมื่อคำนวณพื้นที่ป้ายแล้วทีอัตราที่ต้องเสียภาษีต่ำกว่าป้า</w:t>
      </w:r>
      <w:r w:rsidRPr="000C79FA">
        <w:rPr>
          <w:rFonts w:ascii="TH SarabunPSK" w:hAnsi="TH SarabunPSK" w:hint="cs"/>
          <w:color w:val="984806"/>
          <w:sz w:val="48"/>
          <w:szCs w:val="48"/>
          <w:cs/>
        </w:rPr>
        <w:t>ย  200  บาท</w:t>
      </w:r>
      <w:r w:rsidRPr="000C79FA">
        <w:rPr>
          <w:rFonts w:ascii="TH SarabunPSK" w:hAnsi="TH SarabunPSK"/>
          <w:color w:val="984806"/>
          <w:sz w:val="48"/>
          <w:szCs w:val="48"/>
        </w:rPr>
        <w:t xml:space="preserve"> </w:t>
      </w:r>
      <w:r w:rsidRPr="000C79FA">
        <w:rPr>
          <w:rFonts w:ascii="TH SarabunPSK" w:hAnsi="TH SarabunPSK" w:hint="cs"/>
          <w:color w:val="984806"/>
          <w:sz w:val="48"/>
          <w:szCs w:val="48"/>
          <w:cs/>
        </w:rPr>
        <w:t xml:space="preserve"> </w:t>
      </w:r>
      <w:r w:rsidRPr="000C79FA">
        <w:rPr>
          <w:rFonts w:ascii="TH SarabunPSK" w:hAnsi="TH SarabunPSK"/>
          <w:color w:val="984806"/>
          <w:sz w:val="48"/>
          <w:szCs w:val="48"/>
          <w:cs/>
        </w:rPr>
        <w:t>ให้เสียภาษีป้</w:t>
      </w:r>
      <w:r w:rsidRPr="000C79FA">
        <w:rPr>
          <w:rFonts w:ascii="TH SarabunPSK" w:hAnsi="TH SarabunPSK" w:hint="cs"/>
          <w:color w:val="984806"/>
          <w:sz w:val="48"/>
          <w:szCs w:val="48"/>
          <w:cs/>
        </w:rPr>
        <w:t>ายละ</w:t>
      </w:r>
      <w:r w:rsidRPr="000C79FA">
        <w:rPr>
          <w:rFonts w:ascii="TH SarabunPSK" w:hAnsi="TH SarabunPSK"/>
          <w:color w:val="984806"/>
          <w:sz w:val="48"/>
          <w:szCs w:val="48"/>
        </w:rPr>
        <w:t>200 </w:t>
      </w:r>
      <w:r w:rsidRPr="000C79FA">
        <w:rPr>
          <w:rFonts w:ascii="TH SarabunPSK" w:hAnsi="TH SarabunPSK" w:hint="cs"/>
          <w:color w:val="984806"/>
          <w:sz w:val="48"/>
          <w:szCs w:val="48"/>
          <w:cs/>
        </w:rPr>
        <w:t>บาท</w:t>
      </w:r>
    </w:p>
    <w:p w:rsidR="000B37EF" w:rsidRPr="000C79FA" w:rsidRDefault="000B37EF" w:rsidP="000B37EF">
      <w:pPr>
        <w:spacing w:before="100" w:beforeAutospacing="1" w:after="100" w:afterAutospacing="1"/>
        <w:ind w:left="360"/>
        <w:rPr>
          <w:rFonts w:ascii="TH SarabunPSK" w:hAnsi="TH SarabunPSK"/>
          <w:b/>
          <w:bCs/>
          <w:color w:val="984806"/>
          <w:sz w:val="48"/>
          <w:szCs w:val="48"/>
        </w:rPr>
      </w:pPr>
      <w:r w:rsidRPr="000C79FA">
        <w:rPr>
          <w:rFonts w:ascii="TH SarabunPSK" w:hAnsi="TH SarabunPSK" w:hint="cs"/>
          <w:b/>
          <w:bCs/>
          <w:color w:val="984806"/>
          <w:sz w:val="48"/>
          <w:szCs w:val="48"/>
          <w:cs/>
        </w:rPr>
        <w:t xml:space="preserve">โดยให้ติดต่อขอชำระภาษีได้ตั้งแต่วันที่  2  มกราคม </w:t>
      </w:r>
      <w:r w:rsidRPr="000C79FA">
        <w:rPr>
          <w:rFonts w:ascii="TH SarabunPSK" w:hAnsi="TH SarabunPSK"/>
          <w:b/>
          <w:bCs/>
          <w:color w:val="984806"/>
          <w:sz w:val="48"/>
          <w:szCs w:val="48"/>
        </w:rPr>
        <w:t>–</w:t>
      </w:r>
      <w:r w:rsidRPr="000C79FA">
        <w:rPr>
          <w:rFonts w:ascii="TH SarabunPSK" w:hAnsi="TH SarabunPSK" w:hint="cs"/>
          <w:b/>
          <w:bCs/>
          <w:color w:val="984806"/>
          <w:sz w:val="48"/>
          <w:szCs w:val="48"/>
          <w:cs/>
        </w:rPr>
        <w:t xml:space="preserve"> 31  มีนาคม  2561 </w:t>
      </w:r>
    </w:p>
    <w:p w:rsidR="000B37EF" w:rsidRPr="00C714B5" w:rsidRDefault="000B37EF" w:rsidP="000B37EF">
      <w:pPr>
        <w:spacing w:before="100" w:beforeAutospacing="1" w:after="100" w:afterAutospacing="1"/>
        <w:ind w:left="360"/>
        <w:rPr>
          <w:rFonts w:ascii="TH SarabunPSK" w:hAnsi="TH SarabunPSK"/>
          <w:color w:val="000000"/>
        </w:rPr>
      </w:pPr>
      <w:r>
        <w:rPr>
          <w:rFonts w:ascii="TH SarabunPSK" w:hAnsi="TH SarabunPSK"/>
          <w:b/>
          <w:bCs/>
          <w:noProof/>
          <w:color w:val="984806"/>
          <w:sz w:val="48"/>
          <w:szCs w:val="48"/>
        </w:rPr>
        <w:lastRenderedPageBreak/>
        <w:drawing>
          <wp:inline distT="0" distB="0" distL="0" distR="0" wp14:anchorId="60EA58C6" wp14:editId="195C8EDB">
            <wp:extent cx="1495425" cy="1485900"/>
            <wp:effectExtent l="0" t="0" r="9525" b="0"/>
            <wp:docPr id="1" name="รูปภาพ 1" descr="C:\Users\Administrator\Downloads\1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ownloads\124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inline>
        </w:drawing>
      </w:r>
      <w:r w:rsidR="00D656B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2pt;margin-top:2.15pt;width:315pt;height:63pt;z-index:-251658240;mso-position-horizontal-relative:text;mso-position-vertical-relative:text" wrapcoords="21394 -257 874 771 874 5914 2777 7971 411 7971 -51 8486 -51 12600 309 16200 411 20829 771 22114 874 22114 20314 22114 21343 22114 21703 21600 21703 16200 21600 13629 21291 12086 21806 9514 21497 7971 19234 7971 21651 6429 21549 3857 21806 771 21651 -257 21394 -257" fillcolor="#b2b2b2" strokecolor="#33c" strokeweight="1pt">
            <v:fill opacity=".5"/>
            <v:shadow on="t" color="#99f" offset="3pt"/>
            <v:textpath style="font-family:&quot;TH SarabunPSK&quot;;font-size:44pt;v-text-kern:t" trim="t" fitpath="t" string="ข่าวสารประชาสัมพันธ์"/>
            <w10:wrap type="tight"/>
          </v:shape>
        </w:pict>
      </w:r>
      <w:r>
        <w:rPr>
          <w:rFonts w:ascii="TH SarabunPSK" w:hAnsi="TH SarabunPSK"/>
          <w:color w:val="000000"/>
        </w:rPr>
        <w:t xml:space="preserve">  </w:t>
      </w:r>
    </w:p>
    <w:p w:rsidR="000B37EF" w:rsidRDefault="000B37EF" w:rsidP="000B37EF">
      <w:pPr>
        <w:rPr>
          <w:rFonts w:cs="Angsana New"/>
          <w:b/>
          <w:bCs/>
          <w:color w:val="000000"/>
          <w:sz w:val="48"/>
          <w:szCs w:val="48"/>
        </w:rPr>
      </w:pPr>
      <w:r>
        <w:rPr>
          <w:rFonts w:ascii="TH SarabunPSK" w:hAnsi="TH SarabunPSK" w:hint="cs"/>
          <w:b/>
          <w:bCs/>
          <w:color w:val="000000"/>
          <w:sz w:val="48"/>
          <w:szCs w:val="48"/>
          <w:cs/>
        </w:rPr>
        <w:t xml:space="preserve">   </w:t>
      </w:r>
      <w:r w:rsidRPr="00557272">
        <w:rPr>
          <w:rFonts w:cs="Angsana New"/>
          <w:b/>
          <w:bCs/>
          <w:color w:val="000000"/>
          <w:sz w:val="48"/>
          <w:szCs w:val="48"/>
          <w:cs/>
        </w:rPr>
        <w:t>องค์การบริหาร</w:t>
      </w:r>
    </w:p>
    <w:p w:rsidR="000B37EF" w:rsidRPr="00557272" w:rsidRDefault="000B37EF" w:rsidP="000B37EF">
      <w:pPr>
        <w:rPr>
          <w:rFonts w:cs="Angsana New"/>
          <w:b/>
          <w:bCs/>
          <w:color w:val="000000"/>
          <w:sz w:val="48"/>
          <w:szCs w:val="48"/>
        </w:rPr>
      </w:pPr>
      <w:r>
        <w:rPr>
          <w:rFonts w:cs="Angsana New" w:hint="cs"/>
          <w:b/>
          <w:bCs/>
          <w:color w:val="000000"/>
          <w:sz w:val="48"/>
          <w:szCs w:val="48"/>
          <w:cs/>
        </w:rPr>
        <w:t xml:space="preserve">   </w:t>
      </w:r>
      <w:r w:rsidRPr="00557272">
        <w:rPr>
          <w:rFonts w:cs="Angsana New"/>
          <w:b/>
          <w:bCs/>
          <w:color w:val="000000"/>
          <w:sz w:val="48"/>
          <w:szCs w:val="48"/>
          <w:cs/>
        </w:rPr>
        <w:t>ส่วนตำบล</w:t>
      </w:r>
      <w:r>
        <w:rPr>
          <w:rFonts w:cs="Angsana New" w:hint="cs"/>
          <w:b/>
          <w:bCs/>
          <w:color w:val="000000"/>
          <w:sz w:val="48"/>
          <w:szCs w:val="48"/>
          <w:cs/>
        </w:rPr>
        <w:t>กุดรัง</w:t>
      </w:r>
    </w:p>
    <w:p w:rsidR="000B37EF" w:rsidRPr="00557272" w:rsidRDefault="000B37EF" w:rsidP="000B37EF">
      <w:pPr>
        <w:spacing w:after="120"/>
        <w:jc w:val="center"/>
        <w:rPr>
          <w:rFonts w:cs="Angsana New"/>
          <w:b/>
          <w:bCs/>
          <w:color w:val="000000"/>
          <w:cs/>
        </w:rPr>
      </w:pPr>
      <w:r w:rsidRPr="00557272">
        <w:rPr>
          <w:rFonts w:cs="Angsana New"/>
          <w:b/>
          <w:bCs/>
          <w:color w:val="000000"/>
          <w:cs/>
        </w:rPr>
        <w:t xml:space="preserve">                                 </w:t>
      </w:r>
      <w:r>
        <w:rPr>
          <w:rFonts w:cs="Angsana New" w:hint="cs"/>
          <w:b/>
          <w:bCs/>
          <w:color w:val="000000"/>
          <w:cs/>
        </w:rPr>
        <w:t xml:space="preserve">        </w:t>
      </w:r>
      <w:r w:rsidRPr="00557272">
        <w:rPr>
          <w:rFonts w:cs="Angsana New"/>
          <w:b/>
          <w:bCs/>
          <w:color w:val="000000"/>
          <w:cs/>
        </w:rPr>
        <w:t xml:space="preserve">    หมู่ที่  </w:t>
      </w:r>
      <w:r>
        <w:rPr>
          <w:rFonts w:cs="Angsana New"/>
          <w:b/>
          <w:bCs/>
          <w:color w:val="000000"/>
        </w:rPr>
        <w:t>2</w:t>
      </w:r>
      <w:r w:rsidRPr="00557272">
        <w:rPr>
          <w:rFonts w:cs="Angsana New"/>
          <w:b/>
          <w:bCs/>
          <w:color w:val="000000"/>
          <w:cs/>
        </w:rPr>
        <w:t xml:space="preserve">  ตำบล</w:t>
      </w:r>
      <w:r>
        <w:rPr>
          <w:rFonts w:cs="Angsana New" w:hint="cs"/>
          <w:b/>
          <w:bCs/>
          <w:color w:val="000000"/>
          <w:cs/>
        </w:rPr>
        <w:t>กุดรัง</w:t>
      </w:r>
      <w:r w:rsidRPr="00557272">
        <w:rPr>
          <w:rFonts w:cs="Angsana New"/>
          <w:b/>
          <w:bCs/>
          <w:color w:val="000000"/>
          <w:cs/>
        </w:rPr>
        <w:t xml:space="preserve">  อำเภอ</w:t>
      </w:r>
      <w:r>
        <w:rPr>
          <w:rFonts w:cs="Angsana New" w:hint="cs"/>
          <w:b/>
          <w:bCs/>
          <w:color w:val="000000"/>
          <w:cs/>
        </w:rPr>
        <w:t xml:space="preserve">กุดรัง </w:t>
      </w:r>
      <w:r>
        <w:rPr>
          <w:rFonts w:cs="Angsana New"/>
          <w:b/>
          <w:bCs/>
          <w:color w:val="000000"/>
          <w:cs/>
        </w:rPr>
        <w:t xml:space="preserve"> จังหวัด</w:t>
      </w:r>
      <w:r>
        <w:rPr>
          <w:rFonts w:cs="Angsana New" w:hint="cs"/>
          <w:b/>
          <w:bCs/>
          <w:color w:val="000000"/>
          <w:cs/>
        </w:rPr>
        <w:t>มหาสารคาม</w:t>
      </w:r>
    </w:p>
    <w:p w:rsidR="000B37EF" w:rsidRPr="00557272" w:rsidRDefault="000B37EF" w:rsidP="000B37EF">
      <w:pPr>
        <w:spacing w:after="120"/>
        <w:jc w:val="center"/>
        <w:rPr>
          <w:rFonts w:cs="Angsana New"/>
          <w:b/>
          <w:bCs/>
          <w:color w:val="000000"/>
          <w:sz w:val="48"/>
          <w:szCs w:val="48"/>
        </w:rPr>
      </w:pPr>
      <w:r w:rsidRPr="00557272">
        <w:rPr>
          <w:rFonts w:cs="Angsana New"/>
          <w:b/>
          <w:bCs/>
          <w:color w:val="000000"/>
          <w:sz w:val="48"/>
          <w:szCs w:val="48"/>
          <w:cs/>
        </w:rPr>
        <w:t>แผนการออกให้บริการรับ</w:t>
      </w:r>
      <w:r>
        <w:rPr>
          <w:rFonts w:cs="Angsana New" w:hint="cs"/>
          <w:b/>
          <w:bCs/>
          <w:color w:val="000000"/>
          <w:sz w:val="48"/>
          <w:szCs w:val="48"/>
          <w:cs/>
        </w:rPr>
        <w:t>ยื่นแบบ</w:t>
      </w:r>
      <w:r w:rsidRPr="00557272">
        <w:rPr>
          <w:rFonts w:cs="Angsana New"/>
          <w:b/>
          <w:bCs/>
          <w:color w:val="000000"/>
          <w:sz w:val="48"/>
          <w:szCs w:val="48"/>
          <w:cs/>
        </w:rPr>
        <w:t>ชำระภาษี ประจำปี  25</w:t>
      </w:r>
      <w:r>
        <w:rPr>
          <w:rFonts w:cs="Angsana New"/>
          <w:b/>
          <w:bCs/>
          <w:color w:val="000000"/>
          <w:sz w:val="48"/>
          <w:szCs w:val="48"/>
        </w:rPr>
        <w:t>61</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762"/>
        <w:gridCol w:w="1701"/>
        <w:gridCol w:w="2693"/>
        <w:gridCol w:w="1807"/>
        <w:gridCol w:w="1170"/>
      </w:tblGrid>
      <w:tr w:rsidR="000B37EF" w:rsidRPr="00EA32FD" w:rsidTr="0007082A">
        <w:tc>
          <w:tcPr>
            <w:tcW w:w="1008" w:type="dxa"/>
          </w:tcPr>
          <w:p w:rsidR="000B37EF" w:rsidRPr="00EA32FD" w:rsidRDefault="000B37EF" w:rsidP="008A350E">
            <w:pPr>
              <w:spacing w:after="120"/>
              <w:jc w:val="center"/>
              <w:rPr>
                <w:rFonts w:cs="Angsana New"/>
                <w:b/>
                <w:bCs/>
                <w:color w:val="000000"/>
              </w:rPr>
            </w:pPr>
            <w:r w:rsidRPr="00EA32FD">
              <w:rPr>
                <w:rFonts w:cs="Angsana New"/>
                <w:b/>
                <w:bCs/>
                <w:color w:val="000000"/>
                <w:cs/>
              </w:rPr>
              <w:t>ลำดับที่</w:t>
            </w:r>
          </w:p>
        </w:tc>
        <w:tc>
          <w:tcPr>
            <w:tcW w:w="1762" w:type="dxa"/>
          </w:tcPr>
          <w:p w:rsidR="000B37EF" w:rsidRPr="00EA32FD" w:rsidRDefault="000B37EF" w:rsidP="008A350E">
            <w:pPr>
              <w:spacing w:after="120"/>
              <w:jc w:val="center"/>
              <w:rPr>
                <w:rFonts w:cs="Angsana New"/>
                <w:b/>
                <w:bCs/>
                <w:color w:val="000000"/>
              </w:rPr>
            </w:pPr>
            <w:r w:rsidRPr="00EA32FD">
              <w:rPr>
                <w:rFonts w:cs="Angsana New"/>
                <w:b/>
                <w:bCs/>
                <w:color w:val="000000"/>
                <w:cs/>
              </w:rPr>
              <w:t>วัน เดือน ปี</w:t>
            </w:r>
          </w:p>
        </w:tc>
        <w:tc>
          <w:tcPr>
            <w:tcW w:w="1701" w:type="dxa"/>
          </w:tcPr>
          <w:p w:rsidR="000B37EF" w:rsidRPr="00EA32FD" w:rsidRDefault="000B37EF" w:rsidP="008A350E">
            <w:pPr>
              <w:spacing w:after="120"/>
              <w:jc w:val="center"/>
              <w:rPr>
                <w:rFonts w:cs="Angsana New"/>
                <w:b/>
                <w:bCs/>
                <w:color w:val="000000"/>
              </w:rPr>
            </w:pPr>
            <w:r w:rsidRPr="00EA32FD">
              <w:rPr>
                <w:rFonts w:cs="Angsana New"/>
                <w:b/>
                <w:bCs/>
                <w:color w:val="000000"/>
                <w:cs/>
              </w:rPr>
              <w:t>หมู่บ้าน</w:t>
            </w:r>
          </w:p>
        </w:tc>
        <w:tc>
          <w:tcPr>
            <w:tcW w:w="2693" w:type="dxa"/>
          </w:tcPr>
          <w:p w:rsidR="000B37EF" w:rsidRPr="00EA32FD" w:rsidRDefault="000B37EF" w:rsidP="008A350E">
            <w:pPr>
              <w:spacing w:after="120"/>
              <w:jc w:val="center"/>
              <w:rPr>
                <w:rFonts w:cs="Angsana New"/>
                <w:b/>
                <w:bCs/>
                <w:color w:val="000000"/>
                <w:cs/>
              </w:rPr>
            </w:pPr>
            <w:r w:rsidRPr="00EA32FD">
              <w:rPr>
                <w:rFonts w:cs="Angsana New"/>
                <w:b/>
                <w:bCs/>
                <w:color w:val="000000"/>
                <w:cs/>
              </w:rPr>
              <w:t>สถานที่ให้บริการ</w:t>
            </w:r>
          </w:p>
        </w:tc>
        <w:tc>
          <w:tcPr>
            <w:tcW w:w="1807" w:type="dxa"/>
          </w:tcPr>
          <w:p w:rsidR="000B37EF" w:rsidRPr="00EA32FD" w:rsidRDefault="000B37EF" w:rsidP="008A350E">
            <w:pPr>
              <w:spacing w:after="120"/>
              <w:jc w:val="center"/>
              <w:rPr>
                <w:rFonts w:cs="Angsana New"/>
                <w:b/>
                <w:bCs/>
                <w:color w:val="000000"/>
              </w:rPr>
            </w:pPr>
            <w:r w:rsidRPr="00EA32FD">
              <w:rPr>
                <w:rFonts w:cs="Angsana New"/>
                <w:b/>
                <w:bCs/>
                <w:color w:val="000000"/>
                <w:cs/>
              </w:rPr>
              <w:t>เวลา</w:t>
            </w:r>
          </w:p>
        </w:tc>
        <w:tc>
          <w:tcPr>
            <w:tcW w:w="1170" w:type="dxa"/>
          </w:tcPr>
          <w:p w:rsidR="000B37EF" w:rsidRPr="00EA32FD" w:rsidRDefault="000B37EF" w:rsidP="008A350E">
            <w:pPr>
              <w:spacing w:after="120"/>
              <w:jc w:val="center"/>
              <w:rPr>
                <w:rFonts w:cs="Angsana New"/>
                <w:b/>
                <w:bCs/>
                <w:color w:val="000000"/>
              </w:rPr>
            </w:pPr>
            <w:r w:rsidRPr="00EA32FD">
              <w:rPr>
                <w:rFonts w:cs="Angsana New"/>
                <w:b/>
                <w:bCs/>
                <w:color w:val="000000"/>
                <w:cs/>
              </w:rPr>
              <w:t>หมายเหตุ</w:t>
            </w:r>
          </w:p>
        </w:tc>
      </w:tr>
      <w:tr w:rsidR="000B37EF" w:rsidRPr="00EA32FD" w:rsidTr="0007082A">
        <w:tc>
          <w:tcPr>
            <w:tcW w:w="1008" w:type="dxa"/>
          </w:tcPr>
          <w:p w:rsidR="000B37EF" w:rsidRPr="00EA32FD" w:rsidRDefault="000B37EF" w:rsidP="008A350E">
            <w:pPr>
              <w:spacing w:after="120"/>
              <w:jc w:val="center"/>
              <w:rPr>
                <w:rFonts w:cs="Angsana New"/>
                <w:color w:val="000000"/>
              </w:rPr>
            </w:pPr>
            <w:r w:rsidRPr="00EA32FD">
              <w:rPr>
                <w:rFonts w:cs="Angsana New"/>
                <w:color w:val="000000"/>
                <w:cs/>
              </w:rPr>
              <w:t>1</w:t>
            </w:r>
          </w:p>
        </w:tc>
        <w:tc>
          <w:tcPr>
            <w:tcW w:w="1762" w:type="dxa"/>
          </w:tcPr>
          <w:p w:rsidR="000B37EF" w:rsidRPr="00EA32FD" w:rsidRDefault="000B37EF" w:rsidP="008A350E">
            <w:pPr>
              <w:spacing w:after="120"/>
              <w:rPr>
                <w:rFonts w:cs="Angsana New"/>
                <w:color w:val="000000"/>
                <w:cs/>
              </w:rPr>
            </w:pPr>
            <w:r>
              <w:rPr>
                <w:rFonts w:cs="Angsana New" w:hint="cs"/>
                <w:color w:val="000000"/>
                <w:cs/>
              </w:rPr>
              <w:t>5  มกราคม 2561</w:t>
            </w:r>
          </w:p>
        </w:tc>
        <w:tc>
          <w:tcPr>
            <w:tcW w:w="1701" w:type="dxa"/>
          </w:tcPr>
          <w:p w:rsidR="000B37EF" w:rsidRPr="00EA32FD" w:rsidRDefault="000B37EF" w:rsidP="008A350E">
            <w:pPr>
              <w:spacing w:after="120"/>
              <w:rPr>
                <w:rFonts w:cs="Angsana New"/>
                <w:color w:val="000000"/>
              </w:rPr>
            </w:pPr>
            <w:r>
              <w:rPr>
                <w:rFonts w:cs="Angsana New" w:hint="cs"/>
                <w:color w:val="000000"/>
                <w:cs/>
              </w:rPr>
              <w:t>หมู่ที่ 1,7, 16</w:t>
            </w:r>
            <w:r>
              <w:rPr>
                <w:rFonts w:cs="Angsana New"/>
                <w:color w:val="000000"/>
              </w:rPr>
              <w:t>,8</w:t>
            </w:r>
          </w:p>
        </w:tc>
        <w:tc>
          <w:tcPr>
            <w:tcW w:w="2693" w:type="dxa"/>
          </w:tcPr>
          <w:p w:rsidR="000B37EF" w:rsidRPr="00EA32FD" w:rsidRDefault="0007082A" w:rsidP="008A350E">
            <w:pPr>
              <w:spacing w:after="120"/>
              <w:rPr>
                <w:rFonts w:cs="Angsana New"/>
                <w:color w:val="000000"/>
                <w:cs/>
              </w:rPr>
            </w:pPr>
            <w:r>
              <w:rPr>
                <w:rFonts w:cs="Angsana New" w:hint="cs"/>
                <w:color w:val="000000"/>
                <w:cs/>
              </w:rPr>
              <w:t>ศาลาประชาคม</w:t>
            </w:r>
          </w:p>
        </w:tc>
        <w:tc>
          <w:tcPr>
            <w:tcW w:w="1807" w:type="dxa"/>
          </w:tcPr>
          <w:p w:rsidR="000B37EF" w:rsidRPr="00EA32FD" w:rsidRDefault="000B37EF" w:rsidP="008A350E">
            <w:pPr>
              <w:spacing w:after="120"/>
              <w:ind w:left="-115"/>
              <w:jc w:val="center"/>
              <w:rPr>
                <w:rFonts w:cs="Angsana New"/>
                <w:color w:val="000000"/>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w:t>
            </w:r>
            <w:r>
              <w:rPr>
                <w:rFonts w:cs="Angsana New" w:hint="cs"/>
                <w:color w:val="000000"/>
                <w:cs/>
              </w:rPr>
              <w:t>4</w:t>
            </w:r>
            <w:r w:rsidRPr="00EA32FD">
              <w:rPr>
                <w:rFonts w:cs="Angsana New"/>
                <w:color w:val="000000"/>
                <w:cs/>
              </w:rPr>
              <w:t>.00 น.</w:t>
            </w:r>
          </w:p>
        </w:tc>
        <w:tc>
          <w:tcPr>
            <w:tcW w:w="1170" w:type="dxa"/>
          </w:tcPr>
          <w:p w:rsidR="000B37EF" w:rsidRPr="00EA32FD" w:rsidRDefault="000B37EF" w:rsidP="008A350E">
            <w:pPr>
              <w:spacing w:after="120"/>
              <w:jc w:val="center"/>
              <w:rPr>
                <w:rFonts w:cs="Angsana New"/>
                <w:color w:val="000000"/>
              </w:rPr>
            </w:pPr>
          </w:p>
        </w:tc>
      </w:tr>
      <w:tr w:rsidR="000B37EF" w:rsidRPr="00EA32FD" w:rsidTr="0007082A">
        <w:tc>
          <w:tcPr>
            <w:tcW w:w="1008" w:type="dxa"/>
          </w:tcPr>
          <w:p w:rsidR="000B37EF" w:rsidRPr="00EA32FD" w:rsidRDefault="000B37EF" w:rsidP="008A350E">
            <w:pPr>
              <w:spacing w:after="120"/>
              <w:jc w:val="center"/>
              <w:rPr>
                <w:rFonts w:cs="Angsana New"/>
                <w:color w:val="000000"/>
                <w:cs/>
              </w:rPr>
            </w:pPr>
            <w:r w:rsidRPr="00EA32FD">
              <w:rPr>
                <w:rFonts w:cs="Angsana New"/>
                <w:color w:val="000000"/>
                <w:cs/>
              </w:rPr>
              <w:t>2</w:t>
            </w:r>
          </w:p>
        </w:tc>
        <w:tc>
          <w:tcPr>
            <w:tcW w:w="1762" w:type="dxa"/>
          </w:tcPr>
          <w:p w:rsidR="000B37EF" w:rsidRPr="005C0226" w:rsidRDefault="000B37EF" w:rsidP="008A350E">
            <w:pPr>
              <w:spacing w:after="120"/>
              <w:rPr>
                <w:rFonts w:cs="Angsana New"/>
                <w:cs/>
              </w:rPr>
            </w:pPr>
            <w:r w:rsidRPr="005C0226">
              <w:rPr>
                <w:rFonts w:cs="Angsana New" w:hint="cs"/>
                <w:cs/>
              </w:rPr>
              <w:t>7  มกราคม 2561</w:t>
            </w:r>
          </w:p>
        </w:tc>
        <w:tc>
          <w:tcPr>
            <w:tcW w:w="1701" w:type="dxa"/>
          </w:tcPr>
          <w:p w:rsidR="000B37EF" w:rsidRPr="005C0226" w:rsidRDefault="000B37EF" w:rsidP="008A350E">
            <w:pPr>
              <w:spacing w:after="120"/>
              <w:rPr>
                <w:rFonts w:cs="Angsana New"/>
              </w:rPr>
            </w:pPr>
            <w:r w:rsidRPr="005C0226">
              <w:rPr>
                <w:rFonts w:cs="Angsana New" w:hint="cs"/>
                <w:cs/>
              </w:rPr>
              <w:t>หมู่ที่ 2</w:t>
            </w:r>
            <w:r>
              <w:rPr>
                <w:rFonts w:cs="Angsana New"/>
              </w:rPr>
              <w:t>,15,3,5</w:t>
            </w:r>
          </w:p>
        </w:tc>
        <w:tc>
          <w:tcPr>
            <w:tcW w:w="2693" w:type="dxa"/>
          </w:tcPr>
          <w:p w:rsidR="000B37EF" w:rsidRDefault="000B37EF" w:rsidP="008A350E">
            <w:pPr>
              <w:rPr>
                <w:cs/>
              </w:rPr>
            </w:pPr>
            <w:r>
              <w:rPr>
                <w:rFonts w:cs="Angsana New" w:hint="cs"/>
                <w:color w:val="000000"/>
                <w:cs/>
              </w:rPr>
              <w:t>ศาลาประชาคม</w:t>
            </w:r>
          </w:p>
        </w:tc>
        <w:tc>
          <w:tcPr>
            <w:tcW w:w="1807" w:type="dxa"/>
          </w:tcPr>
          <w:p w:rsidR="000B37EF" w:rsidRPr="00EA32FD" w:rsidRDefault="000B37EF" w:rsidP="008A350E">
            <w:pPr>
              <w:spacing w:after="120"/>
              <w:jc w:val="center"/>
              <w:rPr>
                <w:rFonts w:cs="Angsana New"/>
                <w:color w:val="000000"/>
                <w:cs/>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w:t>
            </w:r>
            <w:r>
              <w:rPr>
                <w:rFonts w:cs="Angsana New" w:hint="cs"/>
                <w:color w:val="000000"/>
                <w:cs/>
              </w:rPr>
              <w:t>2</w:t>
            </w:r>
            <w:r w:rsidRPr="00EA32FD">
              <w:rPr>
                <w:rFonts w:cs="Angsana New"/>
                <w:color w:val="000000"/>
                <w:cs/>
              </w:rPr>
              <w:t>.00 น.</w:t>
            </w:r>
          </w:p>
        </w:tc>
        <w:tc>
          <w:tcPr>
            <w:tcW w:w="1170" w:type="dxa"/>
          </w:tcPr>
          <w:p w:rsidR="000B37EF" w:rsidRPr="00EA32FD" w:rsidRDefault="000B37EF" w:rsidP="008A350E">
            <w:pPr>
              <w:spacing w:after="120"/>
              <w:jc w:val="center"/>
              <w:rPr>
                <w:rFonts w:cs="Angsana New"/>
                <w:color w:val="000000"/>
              </w:rPr>
            </w:pPr>
          </w:p>
        </w:tc>
      </w:tr>
      <w:tr w:rsidR="000B37EF" w:rsidRPr="00EA32FD" w:rsidTr="0007082A">
        <w:tc>
          <w:tcPr>
            <w:tcW w:w="1008" w:type="dxa"/>
          </w:tcPr>
          <w:p w:rsidR="000B37EF" w:rsidRPr="00EA32FD" w:rsidRDefault="000B37EF" w:rsidP="008A350E">
            <w:pPr>
              <w:spacing w:after="120"/>
              <w:jc w:val="center"/>
              <w:rPr>
                <w:rFonts w:cs="Angsana New"/>
                <w:color w:val="000000"/>
                <w:cs/>
              </w:rPr>
            </w:pPr>
            <w:r w:rsidRPr="00EA32FD">
              <w:rPr>
                <w:rFonts w:cs="Angsana New"/>
                <w:color w:val="000000"/>
                <w:cs/>
              </w:rPr>
              <w:t>3</w:t>
            </w:r>
          </w:p>
        </w:tc>
        <w:tc>
          <w:tcPr>
            <w:tcW w:w="1762" w:type="dxa"/>
          </w:tcPr>
          <w:p w:rsidR="000B37EF" w:rsidRPr="00EA32FD" w:rsidRDefault="000B37EF" w:rsidP="008A350E">
            <w:pPr>
              <w:spacing w:after="120"/>
              <w:rPr>
                <w:rFonts w:cs="Angsana New"/>
                <w:color w:val="000000"/>
                <w:cs/>
              </w:rPr>
            </w:pPr>
            <w:r>
              <w:rPr>
                <w:rFonts w:cs="Angsana New" w:hint="cs"/>
                <w:color w:val="000000"/>
                <w:cs/>
              </w:rPr>
              <w:t>8 มกราคม 2561</w:t>
            </w:r>
          </w:p>
        </w:tc>
        <w:tc>
          <w:tcPr>
            <w:tcW w:w="1701" w:type="dxa"/>
          </w:tcPr>
          <w:p w:rsidR="000B37EF" w:rsidRPr="00EA32FD" w:rsidRDefault="000B37EF" w:rsidP="008A350E">
            <w:pPr>
              <w:spacing w:after="120"/>
              <w:rPr>
                <w:rFonts w:cs="Angsana New"/>
                <w:color w:val="000000"/>
              </w:rPr>
            </w:pPr>
            <w:r>
              <w:rPr>
                <w:rFonts w:cs="Angsana New" w:hint="cs"/>
                <w:color w:val="000000"/>
                <w:cs/>
              </w:rPr>
              <w:t xml:space="preserve">หมู่ที่ </w:t>
            </w:r>
            <w:r>
              <w:rPr>
                <w:rFonts w:cs="Angsana New"/>
                <w:color w:val="000000"/>
              </w:rPr>
              <w:t>6,10,9.13</w:t>
            </w:r>
          </w:p>
        </w:tc>
        <w:tc>
          <w:tcPr>
            <w:tcW w:w="2693" w:type="dxa"/>
          </w:tcPr>
          <w:p w:rsidR="000B37EF" w:rsidRDefault="000B37EF" w:rsidP="008A350E">
            <w:r>
              <w:rPr>
                <w:rFonts w:cs="Angsana New" w:hint="cs"/>
                <w:color w:val="000000"/>
                <w:cs/>
              </w:rPr>
              <w:t>ศาลาประชาคม</w:t>
            </w:r>
          </w:p>
        </w:tc>
        <w:tc>
          <w:tcPr>
            <w:tcW w:w="1807" w:type="dxa"/>
            <w:vAlign w:val="center"/>
          </w:tcPr>
          <w:p w:rsidR="000B37EF" w:rsidRPr="00EA32FD" w:rsidRDefault="000B37EF" w:rsidP="008A350E">
            <w:pPr>
              <w:spacing w:after="120"/>
              <w:jc w:val="center"/>
              <w:rPr>
                <w:rFonts w:cs="Angsana New"/>
                <w:color w:val="000000"/>
                <w:cs/>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w:t>
            </w:r>
            <w:r>
              <w:rPr>
                <w:rFonts w:cs="Angsana New" w:hint="cs"/>
                <w:color w:val="000000"/>
                <w:cs/>
              </w:rPr>
              <w:t>4</w:t>
            </w:r>
            <w:r w:rsidRPr="00EA32FD">
              <w:rPr>
                <w:rFonts w:cs="Angsana New"/>
                <w:color w:val="000000"/>
                <w:cs/>
              </w:rPr>
              <w:t>.00 น.</w:t>
            </w:r>
          </w:p>
        </w:tc>
        <w:tc>
          <w:tcPr>
            <w:tcW w:w="1170" w:type="dxa"/>
          </w:tcPr>
          <w:p w:rsidR="000B37EF" w:rsidRPr="00EA32FD" w:rsidRDefault="000B37EF" w:rsidP="008A350E">
            <w:pPr>
              <w:spacing w:after="120"/>
              <w:jc w:val="center"/>
              <w:rPr>
                <w:rFonts w:cs="Angsana New"/>
                <w:color w:val="000000"/>
              </w:rPr>
            </w:pPr>
          </w:p>
        </w:tc>
      </w:tr>
      <w:tr w:rsidR="000B37EF" w:rsidRPr="00EA32FD" w:rsidTr="0007082A">
        <w:tc>
          <w:tcPr>
            <w:tcW w:w="1008" w:type="dxa"/>
          </w:tcPr>
          <w:p w:rsidR="000B37EF" w:rsidRPr="00EA32FD" w:rsidRDefault="000B37EF" w:rsidP="008A350E">
            <w:pPr>
              <w:spacing w:after="120"/>
              <w:jc w:val="center"/>
              <w:rPr>
                <w:rFonts w:cs="Angsana New"/>
                <w:color w:val="000000"/>
                <w:cs/>
              </w:rPr>
            </w:pPr>
            <w:r w:rsidRPr="00EA32FD">
              <w:rPr>
                <w:rFonts w:cs="Angsana New"/>
                <w:color w:val="000000"/>
                <w:cs/>
              </w:rPr>
              <w:t>4</w:t>
            </w:r>
          </w:p>
        </w:tc>
        <w:tc>
          <w:tcPr>
            <w:tcW w:w="1762" w:type="dxa"/>
          </w:tcPr>
          <w:p w:rsidR="000B37EF" w:rsidRPr="00EA32FD" w:rsidRDefault="000B37EF" w:rsidP="008A350E">
            <w:pPr>
              <w:spacing w:after="120"/>
              <w:rPr>
                <w:rFonts w:cs="Angsana New"/>
                <w:color w:val="000000"/>
                <w:cs/>
              </w:rPr>
            </w:pPr>
            <w:r>
              <w:rPr>
                <w:rFonts w:cs="Angsana New" w:hint="cs"/>
                <w:color w:val="000000"/>
                <w:cs/>
              </w:rPr>
              <w:t>10 มกราคม 2561</w:t>
            </w:r>
          </w:p>
        </w:tc>
        <w:tc>
          <w:tcPr>
            <w:tcW w:w="1701" w:type="dxa"/>
          </w:tcPr>
          <w:p w:rsidR="000B37EF" w:rsidRPr="00EA32FD" w:rsidRDefault="000B37EF" w:rsidP="008A350E">
            <w:pPr>
              <w:spacing w:after="120"/>
              <w:rPr>
                <w:rFonts w:cs="Angsana New"/>
                <w:color w:val="000000"/>
              </w:rPr>
            </w:pPr>
            <w:r>
              <w:rPr>
                <w:rFonts w:cs="Angsana New" w:hint="cs"/>
                <w:color w:val="000000"/>
                <w:cs/>
              </w:rPr>
              <w:t>หมู่ที่ 4</w:t>
            </w:r>
            <w:r>
              <w:rPr>
                <w:rFonts w:cs="Angsana New"/>
                <w:color w:val="000000"/>
              </w:rPr>
              <w:t>,11,14,12</w:t>
            </w:r>
          </w:p>
        </w:tc>
        <w:tc>
          <w:tcPr>
            <w:tcW w:w="2693" w:type="dxa"/>
          </w:tcPr>
          <w:p w:rsidR="000B37EF" w:rsidRDefault="000B37EF" w:rsidP="008A350E">
            <w:r>
              <w:rPr>
                <w:rFonts w:cs="Angsana New" w:hint="cs"/>
                <w:color w:val="000000"/>
                <w:cs/>
              </w:rPr>
              <w:t>ศาลาประชาคม</w:t>
            </w:r>
          </w:p>
        </w:tc>
        <w:tc>
          <w:tcPr>
            <w:tcW w:w="1807" w:type="dxa"/>
            <w:vAlign w:val="center"/>
          </w:tcPr>
          <w:p w:rsidR="000B37EF" w:rsidRPr="00EA32FD" w:rsidRDefault="000B37EF" w:rsidP="008A350E">
            <w:pPr>
              <w:spacing w:after="120"/>
              <w:jc w:val="center"/>
              <w:rPr>
                <w:rFonts w:cs="Angsana New"/>
                <w:color w:val="000000"/>
                <w:cs/>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12.00 น.</w:t>
            </w:r>
          </w:p>
        </w:tc>
        <w:tc>
          <w:tcPr>
            <w:tcW w:w="1170" w:type="dxa"/>
          </w:tcPr>
          <w:p w:rsidR="000B37EF" w:rsidRPr="00EA32FD" w:rsidRDefault="000B37EF" w:rsidP="008A350E">
            <w:pPr>
              <w:spacing w:after="120"/>
              <w:jc w:val="center"/>
              <w:rPr>
                <w:rFonts w:cs="Angsana New"/>
                <w:color w:val="000000"/>
              </w:rPr>
            </w:pPr>
          </w:p>
        </w:tc>
      </w:tr>
    </w:tbl>
    <w:p w:rsidR="000B37EF" w:rsidRPr="00557272" w:rsidRDefault="000B37EF" w:rsidP="000B37EF">
      <w:pPr>
        <w:spacing w:after="120"/>
        <w:jc w:val="center"/>
        <w:rPr>
          <w:rFonts w:cs="Angsana New"/>
          <w:b/>
          <w:bCs/>
          <w:color w:val="000000"/>
          <w:sz w:val="36"/>
          <w:szCs w:val="36"/>
        </w:rPr>
      </w:pPr>
    </w:p>
    <w:p w:rsidR="000B37EF" w:rsidRPr="00557272" w:rsidRDefault="000B37EF" w:rsidP="000B37EF">
      <w:pPr>
        <w:jc w:val="thaiDistribute"/>
        <w:rPr>
          <w:rFonts w:cs="Angsana New"/>
          <w:color w:val="000000"/>
        </w:rPr>
      </w:pPr>
      <w:r w:rsidRPr="00557272">
        <w:rPr>
          <w:rFonts w:cs="Angsana New"/>
          <w:color w:val="000000"/>
          <w:cs/>
        </w:rPr>
        <w:t xml:space="preserve">หมายเหตุ  </w:t>
      </w:r>
      <w:r w:rsidRPr="00557272">
        <w:rPr>
          <w:rFonts w:cs="Angsana New"/>
          <w:color w:val="000000"/>
        </w:rPr>
        <w:t xml:space="preserve">: </w:t>
      </w:r>
      <w:r w:rsidRPr="00557272">
        <w:rPr>
          <w:rFonts w:cs="Angsana New"/>
          <w:color w:val="000000"/>
          <w:cs/>
        </w:rPr>
        <w:t xml:space="preserve"> </w:t>
      </w:r>
      <w:proofErr w:type="spellStart"/>
      <w:r w:rsidRPr="00557272">
        <w:rPr>
          <w:rFonts w:cs="Angsana New"/>
          <w:color w:val="000000"/>
          <w:cs/>
        </w:rPr>
        <w:t>อบต</w:t>
      </w:r>
      <w:proofErr w:type="spellEnd"/>
      <w:r w:rsidRPr="00557272">
        <w:rPr>
          <w:rFonts w:cs="Angsana New"/>
          <w:color w:val="000000"/>
          <w:cs/>
        </w:rPr>
        <w:t>.</w:t>
      </w:r>
      <w:r>
        <w:rPr>
          <w:rFonts w:cs="Angsana New" w:hint="cs"/>
          <w:color w:val="000000"/>
          <w:cs/>
        </w:rPr>
        <w:t>ท่าขนาน</w:t>
      </w:r>
      <w:r w:rsidRPr="00557272">
        <w:rPr>
          <w:rFonts w:cs="Angsana New"/>
          <w:color w:val="000000"/>
          <w:cs/>
        </w:rPr>
        <w:t xml:space="preserve">  จะดำเนินการจัดเก็บภาษีโรงเรือนและที่ดิน  ภาษีป้าย และ ภาษีบำรุงท้องที่</w:t>
      </w:r>
    </w:p>
    <w:p w:rsidR="000B37EF" w:rsidRPr="00557272" w:rsidRDefault="000B37EF" w:rsidP="000B37EF">
      <w:pPr>
        <w:spacing w:after="120"/>
        <w:jc w:val="thaiDistribute"/>
        <w:rPr>
          <w:rFonts w:cs="Angsana New"/>
          <w:color w:val="000000"/>
        </w:rPr>
      </w:pPr>
      <w:r w:rsidRPr="00557272">
        <w:rPr>
          <w:rFonts w:cs="Angsana New"/>
          <w:color w:val="000000"/>
          <w:cs/>
        </w:rPr>
        <w:t xml:space="preserve">ตามแผนการออกให้บริการ  หากชำระไม่ทันตามแผนการออกให้บริการ  สามารถติดต่อขอชำระภาษีได้ที่ </w:t>
      </w:r>
      <w:r>
        <w:rPr>
          <w:rFonts w:cs="Angsana New" w:hint="cs"/>
          <w:color w:val="000000"/>
          <w:cs/>
        </w:rPr>
        <w:t>กอง</w:t>
      </w:r>
      <w:r w:rsidRPr="00557272">
        <w:rPr>
          <w:rFonts w:cs="Angsana New"/>
          <w:color w:val="000000"/>
          <w:cs/>
        </w:rPr>
        <w:t>คลังองค์การบริหารส่วนตำบล</w:t>
      </w:r>
      <w:r>
        <w:rPr>
          <w:rFonts w:cs="Angsana New" w:hint="cs"/>
          <w:color w:val="000000"/>
          <w:cs/>
        </w:rPr>
        <w:t>กุดรัง</w:t>
      </w:r>
      <w:r w:rsidRPr="00557272">
        <w:rPr>
          <w:rFonts w:cs="Angsana New"/>
          <w:color w:val="000000"/>
          <w:cs/>
        </w:rPr>
        <w:t xml:space="preserve"> ดังนี้</w:t>
      </w:r>
    </w:p>
    <w:p w:rsidR="000B37EF" w:rsidRPr="00557272" w:rsidRDefault="000B37EF" w:rsidP="000B37EF">
      <w:pPr>
        <w:jc w:val="thaiDistribute"/>
        <w:rPr>
          <w:rFonts w:cs="Angsana New"/>
          <w:color w:val="000000"/>
        </w:rPr>
      </w:pPr>
      <w:r w:rsidRPr="00557272">
        <w:rPr>
          <w:rFonts w:cs="Angsana New"/>
          <w:color w:val="000000"/>
          <w:cs/>
        </w:rPr>
        <w:t>ภาษีโรงเรือนและที่ดิน</w:t>
      </w:r>
      <w:r w:rsidRPr="00557272">
        <w:rPr>
          <w:rFonts w:cs="Angsana New"/>
          <w:color w:val="000000"/>
          <w:cs/>
        </w:rPr>
        <w:tab/>
        <w:t xml:space="preserve">ติดต่อขอชำระภายในเดือน  </w:t>
      </w:r>
      <w:r>
        <w:rPr>
          <w:rFonts w:cs="Angsana New" w:hint="cs"/>
          <w:color w:val="000000"/>
          <w:cs/>
        </w:rPr>
        <w:t xml:space="preserve">   </w:t>
      </w:r>
      <w:r w:rsidRPr="00557272">
        <w:rPr>
          <w:rFonts w:cs="Angsana New"/>
          <w:color w:val="000000"/>
          <w:cs/>
        </w:rPr>
        <w:t>กุมภาพันธ์  25</w:t>
      </w:r>
      <w:r>
        <w:rPr>
          <w:rFonts w:cs="Angsana New"/>
          <w:color w:val="000000"/>
        </w:rPr>
        <w:t>61</w:t>
      </w:r>
    </w:p>
    <w:p w:rsidR="000B37EF" w:rsidRPr="00557272" w:rsidRDefault="000B37EF" w:rsidP="000B37EF">
      <w:pPr>
        <w:jc w:val="thaiDistribute"/>
        <w:rPr>
          <w:rFonts w:cs="Angsana New"/>
          <w:color w:val="000000"/>
        </w:rPr>
      </w:pPr>
      <w:r w:rsidRPr="00557272">
        <w:rPr>
          <w:rFonts w:cs="Angsana New"/>
          <w:color w:val="000000"/>
          <w:cs/>
        </w:rPr>
        <w:t>ภาษีป้าย</w:t>
      </w:r>
      <w:r w:rsidRPr="00557272">
        <w:rPr>
          <w:rFonts w:cs="Angsana New"/>
          <w:color w:val="000000"/>
          <w:cs/>
        </w:rPr>
        <w:tab/>
      </w:r>
      <w:r w:rsidRPr="00557272">
        <w:rPr>
          <w:rFonts w:cs="Angsana New"/>
          <w:color w:val="000000"/>
          <w:cs/>
        </w:rPr>
        <w:tab/>
      </w:r>
      <w:r>
        <w:rPr>
          <w:rFonts w:cs="Angsana New" w:hint="cs"/>
          <w:color w:val="000000"/>
          <w:cs/>
        </w:rPr>
        <w:t xml:space="preserve">            </w:t>
      </w:r>
      <w:r w:rsidRPr="00557272">
        <w:rPr>
          <w:rFonts w:cs="Angsana New"/>
          <w:color w:val="000000"/>
          <w:cs/>
        </w:rPr>
        <w:t xml:space="preserve">ติดต่อขอชำระภายในเดือน  </w:t>
      </w:r>
      <w:r>
        <w:rPr>
          <w:rFonts w:cs="Angsana New" w:hint="cs"/>
          <w:color w:val="000000"/>
          <w:cs/>
        </w:rPr>
        <w:t xml:space="preserve">   </w:t>
      </w:r>
      <w:r w:rsidRPr="00557272">
        <w:rPr>
          <w:rFonts w:cs="Angsana New"/>
          <w:color w:val="000000"/>
          <w:cs/>
        </w:rPr>
        <w:t>มีนาคม   25</w:t>
      </w:r>
      <w:r>
        <w:rPr>
          <w:rFonts w:cs="Angsana New"/>
          <w:color w:val="000000"/>
        </w:rPr>
        <w:t>61</w:t>
      </w:r>
    </w:p>
    <w:p w:rsidR="000B37EF" w:rsidRDefault="000B37EF" w:rsidP="000B37EF">
      <w:pPr>
        <w:outlineLvl w:val="0"/>
        <w:rPr>
          <w:rFonts w:ascii="TH SarabunPSK" w:hAnsi="TH SarabunPSK"/>
        </w:rPr>
      </w:pPr>
      <w:r w:rsidRPr="00557272">
        <w:rPr>
          <w:rFonts w:cs="Angsana New"/>
          <w:color w:val="000000"/>
          <w:cs/>
        </w:rPr>
        <w:t>ภาษีบำรุงท้องที่</w:t>
      </w:r>
      <w:r w:rsidRPr="00557272">
        <w:rPr>
          <w:rFonts w:cs="Angsana New"/>
          <w:color w:val="000000"/>
          <w:cs/>
        </w:rPr>
        <w:tab/>
      </w:r>
      <w:r w:rsidRPr="00557272">
        <w:rPr>
          <w:rFonts w:cs="Angsana New"/>
          <w:color w:val="000000"/>
          <w:cs/>
        </w:rPr>
        <w:tab/>
        <w:t xml:space="preserve">ติดต่อขอชำระภายในเดือน </w:t>
      </w:r>
      <w:r>
        <w:rPr>
          <w:rFonts w:cs="Angsana New" w:hint="cs"/>
          <w:color w:val="000000"/>
          <w:cs/>
        </w:rPr>
        <w:t xml:space="preserve">   </w:t>
      </w:r>
      <w:r w:rsidRPr="00557272">
        <w:rPr>
          <w:rFonts w:cs="Angsana New"/>
          <w:color w:val="000000"/>
          <w:cs/>
        </w:rPr>
        <w:t xml:space="preserve"> เมษายน  25</w:t>
      </w:r>
      <w:r>
        <w:rPr>
          <w:rFonts w:cs="Angsana New"/>
          <w:color w:val="000000"/>
        </w:rPr>
        <w:t>61</w:t>
      </w:r>
    </w:p>
    <w:p w:rsidR="000B37EF" w:rsidRPr="00384DBE" w:rsidRDefault="000B37EF" w:rsidP="000B37EF">
      <w:pPr>
        <w:outlineLvl w:val="0"/>
        <w:rPr>
          <w:rFonts w:cs="Angsana New"/>
        </w:rPr>
      </w:pPr>
      <w:r>
        <w:rPr>
          <w:noProof/>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83820</wp:posOffset>
                </wp:positionV>
                <wp:extent cx="95250" cy="386715"/>
                <wp:effectExtent l="0" t="0" r="19050" b="13335"/>
                <wp:wrapNone/>
                <wp:docPr id="17" name="วงเล็บปีกกาขว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86715"/>
                        </a:xfrm>
                        <a:prstGeom prst="rightBrace">
                          <a:avLst>
                            <a:gd name="adj1" fmla="val 33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17" o:spid="_x0000_s1026" type="#_x0000_t88" style="position:absolute;margin-left:105pt;margin-top:6.6pt;width:7.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"/>
            </w:pict>
          </mc:Fallback>
        </mc:AlternateContent>
      </w:r>
      <w:r w:rsidRPr="00384DBE">
        <w:rPr>
          <w:rFonts w:cs="Angsana New"/>
          <w:cs/>
        </w:rPr>
        <w:t>ค่าธรรมเนียมใบอนุญาต</w:t>
      </w:r>
    </w:p>
    <w:p w:rsidR="000B37EF" w:rsidRPr="00384DBE" w:rsidRDefault="000B37EF" w:rsidP="000B37EF">
      <w:pPr>
        <w:outlineLvl w:val="0"/>
        <w:rPr>
          <w:rFonts w:cs="Angsana New"/>
          <w:cs/>
        </w:rPr>
      </w:pPr>
      <w:r w:rsidRPr="00384DBE">
        <w:rPr>
          <w:rFonts w:cs="Angsana New"/>
          <w:cs/>
        </w:rPr>
        <w:t>ประกอบกิจการ</w:t>
      </w:r>
      <w:r>
        <w:rPr>
          <w:rFonts w:cs="Angsana New" w:hint="cs"/>
          <w:cs/>
        </w:rPr>
        <w:t>อื่นๆ</w:t>
      </w:r>
      <w:r w:rsidRPr="00384DBE">
        <w:rPr>
          <w:rFonts w:cs="Angsana New"/>
        </w:rPr>
        <w:tab/>
      </w:r>
      <w:r>
        <w:rPr>
          <w:rFonts w:cs="Angsana New"/>
        </w:rPr>
        <w:t xml:space="preserve">      </w:t>
      </w:r>
      <w:r w:rsidRPr="00384DBE">
        <w:rPr>
          <w:rFonts w:cs="Angsana New"/>
          <w:cs/>
        </w:rPr>
        <w:t>ติดต่อขอชำระได้ก่อนวันหมดอายุใบอนุญาต</w:t>
      </w:r>
    </w:p>
    <w:p w:rsidR="000B37EF" w:rsidRPr="00D656B7" w:rsidRDefault="000B37EF" w:rsidP="000B37EF">
      <w:pPr>
        <w:jc w:val="right"/>
        <w:outlineLvl w:val="0"/>
        <w:rPr>
          <w:rFonts w:cs="Angsana New"/>
          <w:sz w:val="28"/>
          <w:szCs w:val="28"/>
        </w:rPr>
      </w:pPr>
      <w:r w:rsidRPr="00D656B7">
        <w:rPr>
          <w:rFonts w:cs="Angsana New"/>
          <w:color w:val="000000"/>
          <w:sz w:val="28"/>
          <w:szCs w:val="28"/>
          <w:cs/>
        </w:rPr>
        <w:t>หากมีข้อสงสัย ติดต่อสอบถามได้ที่</w:t>
      </w:r>
    </w:p>
    <w:p w:rsidR="000B37EF" w:rsidRDefault="000B37EF" w:rsidP="000B37EF">
      <w:pPr>
        <w:jc w:val="right"/>
        <w:rPr>
          <w:rFonts w:cs="Angsana New"/>
          <w:color w:val="000000"/>
        </w:rPr>
      </w:pPr>
      <w:r w:rsidRPr="00D656B7">
        <w:rPr>
          <w:rFonts w:cs="Angsana New" w:hint="cs"/>
          <w:color w:val="000000"/>
          <w:sz w:val="28"/>
          <w:szCs w:val="28"/>
          <w:cs/>
        </w:rPr>
        <w:t xml:space="preserve">     </w:t>
      </w:r>
      <w:r w:rsidRPr="00D656B7">
        <w:rPr>
          <w:rFonts w:cs="Angsana New"/>
          <w:color w:val="000000"/>
          <w:sz w:val="28"/>
          <w:szCs w:val="28"/>
          <w:cs/>
        </w:rPr>
        <w:t xml:space="preserve"> </w:t>
      </w:r>
      <w:r w:rsidRPr="00D656B7">
        <w:rPr>
          <w:rFonts w:cs="Angsana New" w:hint="cs"/>
          <w:color w:val="000000"/>
          <w:sz w:val="28"/>
          <w:szCs w:val="28"/>
          <w:cs/>
        </w:rPr>
        <w:t>กอง</w:t>
      </w:r>
      <w:r w:rsidRPr="00D656B7">
        <w:rPr>
          <w:rFonts w:cs="Angsana New"/>
          <w:color w:val="000000"/>
          <w:sz w:val="28"/>
          <w:szCs w:val="28"/>
          <w:cs/>
        </w:rPr>
        <w:t>คลัง องค์การบริหารส่วนตำบล</w:t>
      </w:r>
      <w:r w:rsidRPr="00D656B7">
        <w:rPr>
          <w:rFonts w:cs="Angsana New" w:hint="cs"/>
          <w:color w:val="000000"/>
          <w:sz w:val="28"/>
          <w:szCs w:val="28"/>
          <w:cs/>
        </w:rPr>
        <w:t>กุดรัง</w:t>
      </w:r>
      <w:r w:rsidRPr="00557272">
        <w:rPr>
          <w:rFonts w:cs="Angsana New"/>
          <w:color w:val="000000"/>
          <w:cs/>
        </w:rPr>
        <w:t xml:space="preserve">  </w:t>
      </w:r>
    </w:p>
    <w:p w:rsidR="000B37EF" w:rsidRDefault="000B37EF" w:rsidP="000B37EF">
      <w:pPr>
        <w:rPr>
          <w:rFonts w:hint="cs"/>
        </w:rPr>
      </w:pPr>
      <w:r>
        <w:rPr>
          <w:rFonts w:cs="Angsana New"/>
          <w:color w:val="000000"/>
        </w:rPr>
        <w:t xml:space="preserve">         </w:t>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t xml:space="preserve">  </w:t>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Pr="00557272">
        <w:rPr>
          <w:rFonts w:cs="Angsana New"/>
          <w:color w:val="000000"/>
          <w:cs/>
        </w:rPr>
        <w:t>โทร.  0</w:t>
      </w:r>
      <w:r>
        <w:rPr>
          <w:rFonts w:cs="Angsana New" w:hint="cs"/>
          <w:color w:val="000000"/>
          <w:cs/>
        </w:rPr>
        <w:t>43-728-159</w:t>
      </w:r>
    </w:p>
    <w:p w:rsidR="00D656B7" w:rsidRDefault="00D656B7" w:rsidP="000B37EF">
      <w:pPr>
        <w:rPr>
          <w:rFonts w:hint="cs"/>
          <w:cs/>
        </w:rPr>
      </w:pPr>
      <w:r>
        <w:rPr>
          <w:rFonts w:hint="cs"/>
          <w:noProof/>
        </w:rPr>
        <w:lastRenderedPageBreak/>
        <w:drawing>
          <wp:inline distT="0" distB="0" distL="0" distR="0">
            <wp:extent cx="4981575" cy="5475181"/>
            <wp:effectExtent l="0" t="0" r="0" b="0"/>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56.jpg"/>
                    <pic:cNvPicPr/>
                  </pic:nvPicPr>
                  <pic:blipFill rotWithShape="1">
                    <a:blip r:embed="rId11">
                      <a:extLst>
                        <a:ext uri="{28A0092B-C50C-407E-A947-70E740481C1C}">
                          <a14:useLocalDpi xmlns:a14="http://schemas.microsoft.com/office/drawing/2010/main" val="0"/>
                        </a:ext>
                      </a:extLst>
                    </a:blip>
                    <a:srcRect t="22824"/>
                    <a:stretch/>
                  </pic:blipFill>
                  <pic:spPr bwMode="auto">
                    <a:xfrm>
                      <a:off x="0" y="0"/>
                      <a:ext cx="4985385" cy="547936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656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 SarabunPSK">
    <w:altName w:val="TH SarabunIT๙"/>
    <w:charset w:val="00"/>
    <w:family w:val="swiss"/>
    <w:pitch w:val="variable"/>
    <w:sig w:usb0="00000000"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3835"/>
    <w:multiLevelType w:val="multilevel"/>
    <w:tmpl w:val="23F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7828"/>
    <w:multiLevelType w:val="hybridMultilevel"/>
    <w:tmpl w:val="75920308"/>
    <w:lvl w:ilvl="0" w:tplc="E37A7F84">
      <w:numFmt w:val="bullet"/>
      <w:lvlText w:val=""/>
      <w:lvlJc w:val="left"/>
      <w:pPr>
        <w:tabs>
          <w:tab w:val="num" w:pos="1470"/>
        </w:tabs>
        <w:ind w:left="1470" w:hanging="360"/>
      </w:pPr>
      <w:rPr>
        <w:rFonts w:ascii="Wingdings 2" w:eastAsia="Times New Roman" w:hAnsi="Wingdings 2" w:cs="TH SarabunPSK"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EF"/>
    <w:rsid w:val="0007082A"/>
    <w:rsid w:val="000B37EF"/>
    <w:rsid w:val="00D656B7"/>
    <w:rsid w:val="00FB71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F"/>
    <w:pPr>
      <w:spacing w:after="0" w:line="240" w:lineRule="auto"/>
    </w:pPr>
    <w:rPr>
      <w:rFonts w:ascii="Angsana New" w:eastAsia="Times New Roman" w:hAnsi="Angsana New"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B37EF"/>
    <w:rPr>
      <w:b/>
      <w:bCs/>
    </w:rPr>
  </w:style>
  <w:style w:type="paragraph" w:styleId="a4">
    <w:name w:val="Balloon Text"/>
    <w:basedOn w:val="a"/>
    <w:link w:val="a5"/>
    <w:uiPriority w:val="99"/>
    <w:semiHidden/>
    <w:unhideWhenUsed/>
    <w:rsid w:val="000B37EF"/>
    <w:rPr>
      <w:rFonts w:ascii="Tahoma" w:hAnsi="Tahoma" w:cs="Angsana New"/>
      <w:sz w:val="16"/>
      <w:szCs w:val="20"/>
    </w:rPr>
  </w:style>
  <w:style w:type="character" w:customStyle="1" w:styleId="a5">
    <w:name w:val="ข้อความบอลลูน อักขระ"/>
    <w:basedOn w:val="a0"/>
    <w:link w:val="a4"/>
    <w:uiPriority w:val="99"/>
    <w:semiHidden/>
    <w:rsid w:val="000B37EF"/>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F"/>
    <w:pPr>
      <w:spacing w:after="0" w:line="240" w:lineRule="auto"/>
    </w:pPr>
    <w:rPr>
      <w:rFonts w:ascii="Angsana New" w:eastAsia="Times New Roman" w:hAnsi="Angsana New"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B37EF"/>
    <w:rPr>
      <w:b/>
      <w:bCs/>
    </w:rPr>
  </w:style>
  <w:style w:type="paragraph" w:styleId="a4">
    <w:name w:val="Balloon Text"/>
    <w:basedOn w:val="a"/>
    <w:link w:val="a5"/>
    <w:uiPriority w:val="99"/>
    <w:semiHidden/>
    <w:unhideWhenUsed/>
    <w:rsid w:val="000B37EF"/>
    <w:rPr>
      <w:rFonts w:ascii="Tahoma" w:hAnsi="Tahoma" w:cs="Angsana New"/>
      <w:sz w:val="16"/>
      <w:szCs w:val="20"/>
    </w:rPr>
  </w:style>
  <w:style w:type="character" w:customStyle="1" w:styleId="a5">
    <w:name w:val="ข้อความบอลลูน อักขระ"/>
    <w:basedOn w:val="a0"/>
    <w:link w:val="a4"/>
    <w:uiPriority w:val="99"/>
    <w:semiHidden/>
    <w:rsid w:val="000B37EF"/>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595</Words>
  <Characters>3397</Characters>
  <Application>Microsoft Office Word</Application>
  <DocSecurity>0</DocSecurity>
  <Lines>28</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2018-06-04T04:55:00Z</cp:lastPrinted>
  <dcterms:created xsi:type="dcterms:W3CDTF">2018-06-04T04:52:00Z</dcterms:created>
  <dcterms:modified xsi:type="dcterms:W3CDTF">2018-06-04T05:00:00Z</dcterms:modified>
</cp:coreProperties>
</file>